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803C" w14:textId="77777777" w:rsidR="005E0967" w:rsidRPr="005E0967" w:rsidRDefault="005E0967" w:rsidP="00354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36"/>
        <w:jc w:val="center"/>
        <w:rPr>
          <w:rFonts w:ascii="Times New Roman" w:hAnsi="Times New Roman" w:cs="Times New Roman"/>
          <w:sz w:val="28"/>
          <w:szCs w:val="28"/>
        </w:rPr>
      </w:pPr>
      <w:r w:rsidRPr="005E0967">
        <w:rPr>
          <w:rFonts w:ascii="Times New Roman" w:hAnsi="Times New Roman" w:cs="Times New Roman"/>
          <w:sz w:val="28"/>
          <w:szCs w:val="28"/>
        </w:rPr>
        <w:t>FOURTH PRESBYTERIAN CHURCH</w:t>
      </w:r>
    </w:p>
    <w:p w14:paraId="4C5A5157" w14:textId="01CE6584" w:rsidR="005E0967" w:rsidRDefault="000B36C0" w:rsidP="00354BC6">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ight="36"/>
        <w:jc w:val="center"/>
        <w:rPr>
          <w:rFonts w:ascii="Times New Roman" w:hAnsi="Times New Roman" w:cs="Times New Roman"/>
          <w:sz w:val="22"/>
          <w:szCs w:val="22"/>
        </w:rPr>
      </w:pPr>
      <w:r>
        <w:rPr>
          <w:rFonts w:ascii="Times New Roman" w:hAnsi="Times New Roman" w:cs="Times New Roman"/>
          <w:sz w:val="22"/>
          <w:szCs w:val="22"/>
        </w:rPr>
        <w:t xml:space="preserve">Good Friday Service      </w:t>
      </w:r>
      <w:r w:rsidR="00952830">
        <w:rPr>
          <w:rFonts w:ascii="Times New Roman" w:hAnsi="Times New Roman" w:cs="Times New Roman"/>
          <w:sz w:val="22"/>
          <w:szCs w:val="22"/>
        </w:rPr>
        <w:t xml:space="preserve">      </w:t>
      </w:r>
      <w:r>
        <w:rPr>
          <w:rFonts w:ascii="Times New Roman" w:hAnsi="Times New Roman" w:cs="Times New Roman"/>
          <w:sz w:val="22"/>
          <w:szCs w:val="22"/>
        </w:rPr>
        <w:t>April 10, 2020</w:t>
      </w:r>
    </w:p>
    <w:p w14:paraId="4B4DDDFC" w14:textId="77777777" w:rsidR="00104410" w:rsidRPr="00104410" w:rsidRDefault="00104410" w:rsidP="00104410">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
        <w:rPr>
          <w:rFonts w:ascii="Times New Roman" w:hAnsi="Times New Roman" w:cs="Times New Roman"/>
          <w:sz w:val="14"/>
          <w:szCs w:val="14"/>
        </w:rPr>
      </w:pPr>
      <w:r>
        <w:rPr>
          <w:rFonts w:ascii="Times New Roman" w:hAnsi="Times New Roman" w:cs="Times New Roman"/>
          <w:sz w:val="22"/>
          <w:szCs w:val="22"/>
        </w:rPr>
        <w:t xml:space="preserve">  </w:t>
      </w:r>
    </w:p>
    <w:p w14:paraId="03AFF86B" w14:textId="77777777" w:rsidR="00B152EA" w:rsidRDefault="00B152EA" w:rsidP="003A38F8">
      <w:pPr>
        <w:rPr>
          <w:rFonts w:ascii="Century Gothic" w:hAnsi="Century Gothic" w:cs="Book Antiqua"/>
          <w:b/>
          <w:bCs/>
          <w:sz w:val="22"/>
          <w:szCs w:val="22"/>
        </w:rPr>
      </w:pPr>
    </w:p>
    <w:p w14:paraId="0FCB2AF9" w14:textId="77777777" w:rsidR="00B152EA" w:rsidRDefault="00B152EA" w:rsidP="003A38F8">
      <w:pPr>
        <w:rPr>
          <w:rFonts w:ascii="Century Gothic" w:hAnsi="Century Gothic" w:cs="Book Antiqua"/>
          <w:b/>
          <w:bCs/>
          <w:sz w:val="22"/>
          <w:szCs w:val="22"/>
        </w:rPr>
      </w:pPr>
    </w:p>
    <w:p w14:paraId="671AC9B7" w14:textId="283EF794" w:rsidR="003A38F8" w:rsidRPr="00B3012C" w:rsidRDefault="003A38F8" w:rsidP="000B36C0">
      <w:pPr>
        <w:jc w:val="right"/>
        <w:rPr>
          <w:rFonts w:ascii="Century Gothic" w:hAnsi="Century Gothic" w:cs="Book Antiqua"/>
          <w:sz w:val="22"/>
          <w:szCs w:val="22"/>
        </w:rPr>
      </w:pPr>
      <w:r w:rsidRPr="00B3012C">
        <w:rPr>
          <w:rFonts w:ascii="Century Gothic" w:hAnsi="Century Gothic" w:cs="Book Antiqua"/>
          <w:b/>
          <w:bCs/>
          <w:sz w:val="22"/>
          <w:szCs w:val="22"/>
        </w:rPr>
        <w:t>PRELUDE</w:t>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sidRPr="00301E4E">
        <w:rPr>
          <w:rFonts w:ascii="Century Gothic" w:hAnsi="Century Gothic" w:cs="Book Antiqua"/>
          <w:sz w:val="22"/>
          <w:szCs w:val="22"/>
        </w:rPr>
        <w:t xml:space="preserve">      </w:t>
      </w:r>
      <w:r w:rsidR="000B36C0">
        <w:rPr>
          <w:rFonts w:ascii="Century Gothic" w:hAnsi="Century Gothic" w:cs="Book Antiqua"/>
          <w:sz w:val="22"/>
          <w:szCs w:val="22"/>
        </w:rPr>
        <w:tab/>
      </w:r>
      <w:r w:rsidR="000B36C0">
        <w:rPr>
          <w:rFonts w:ascii="Century Gothic" w:hAnsi="Century Gothic" w:cs="Book Antiqua"/>
          <w:sz w:val="22"/>
          <w:szCs w:val="22"/>
        </w:rPr>
        <w:tab/>
      </w:r>
      <w:r w:rsidR="000B36C0">
        <w:rPr>
          <w:rFonts w:ascii="Century Gothic" w:hAnsi="Century Gothic" w:cs="Book Antiqua"/>
          <w:sz w:val="22"/>
          <w:szCs w:val="22"/>
        </w:rPr>
        <w:tab/>
      </w:r>
      <w:r w:rsidR="00B152EA">
        <w:rPr>
          <w:rFonts w:ascii="Century Gothic" w:hAnsi="Century Gothic" w:cs="Book Antiqua"/>
          <w:sz w:val="22"/>
          <w:szCs w:val="22"/>
        </w:rPr>
        <w:t xml:space="preserve"> </w:t>
      </w:r>
      <w:r w:rsidRPr="00301E4E">
        <w:rPr>
          <w:rFonts w:ascii="Century Gothic" w:hAnsi="Century Gothic" w:cs="Book Antiqua"/>
          <w:sz w:val="22"/>
          <w:szCs w:val="22"/>
        </w:rPr>
        <w:t>Burns Stanfield</w:t>
      </w:r>
      <w:r w:rsidRPr="00301E4E">
        <w:rPr>
          <w:rFonts w:ascii="Century Gothic" w:hAnsi="Century Gothic" w:cs="Book Antiqua"/>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p>
    <w:p w14:paraId="09B9603A" w14:textId="77777777" w:rsidR="003A38F8" w:rsidRPr="00DD7F06" w:rsidRDefault="003A38F8" w:rsidP="003A38F8">
      <w:pPr>
        <w:rPr>
          <w:rFonts w:ascii="Century Gothic" w:hAnsi="Century Gothic" w:cs="Book Antiqua"/>
          <w:sz w:val="10"/>
          <w:szCs w:val="22"/>
        </w:rPr>
      </w:pPr>
    </w:p>
    <w:p w14:paraId="27AD5661" w14:textId="6455734F" w:rsidR="003A38F8" w:rsidRPr="00301E4E" w:rsidRDefault="003A38F8" w:rsidP="000B36C0">
      <w:pPr>
        <w:jc w:val="right"/>
        <w:rPr>
          <w:rFonts w:ascii="Century Gothic" w:hAnsi="Century Gothic" w:cs="Book Antiqua"/>
          <w:sz w:val="22"/>
          <w:szCs w:val="22"/>
        </w:rPr>
      </w:pPr>
      <w:r w:rsidRPr="00B3012C">
        <w:rPr>
          <w:rFonts w:ascii="Century Gothic" w:hAnsi="Century Gothic" w:cs="Book Antiqua"/>
          <w:b/>
          <w:bCs/>
          <w:sz w:val="22"/>
          <w:szCs w:val="22"/>
        </w:rPr>
        <w:t>WELCOME</w:t>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Pr>
          <w:rFonts w:ascii="Century Gothic" w:hAnsi="Century Gothic" w:cs="Book Antiqua"/>
          <w:b/>
          <w:bCs/>
          <w:sz w:val="22"/>
          <w:szCs w:val="22"/>
        </w:rPr>
        <w:tab/>
      </w:r>
      <w:r w:rsidRPr="00301E4E">
        <w:rPr>
          <w:rFonts w:ascii="Century Gothic" w:hAnsi="Century Gothic" w:cs="Book Antiqua"/>
          <w:sz w:val="22"/>
          <w:szCs w:val="22"/>
        </w:rPr>
        <w:t xml:space="preserve">                  </w:t>
      </w:r>
      <w:r w:rsidR="000B36C0">
        <w:rPr>
          <w:rFonts w:ascii="Century Gothic" w:hAnsi="Century Gothic" w:cs="Book Antiqua"/>
          <w:sz w:val="22"/>
          <w:szCs w:val="22"/>
        </w:rPr>
        <w:tab/>
      </w:r>
      <w:r w:rsidR="000B36C0">
        <w:rPr>
          <w:rFonts w:ascii="Century Gothic" w:hAnsi="Century Gothic" w:cs="Book Antiqua"/>
          <w:sz w:val="22"/>
          <w:szCs w:val="22"/>
        </w:rPr>
        <w:tab/>
      </w:r>
      <w:r w:rsidR="000B36C0">
        <w:rPr>
          <w:rFonts w:ascii="Century Gothic" w:hAnsi="Century Gothic" w:cs="Book Antiqua"/>
          <w:sz w:val="22"/>
          <w:szCs w:val="22"/>
        </w:rPr>
        <w:tab/>
        <w:t xml:space="preserve">  </w:t>
      </w:r>
      <w:r w:rsidRPr="00301E4E">
        <w:rPr>
          <w:rFonts w:ascii="Century Gothic" w:hAnsi="Century Gothic" w:cs="Book Antiqua"/>
          <w:sz w:val="22"/>
          <w:szCs w:val="22"/>
        </w:rPr>
        <w:t>Debbie Duval</w:t>
      </w:r>
      <w:r w:rsidRPr="00301E4E">
        <w:rPr>
          <w:rFonts w:ascii="Century Gothic" w:hAnsi="Century Gothic" w:cs="Book Antiqua"/>
          <w:sz w:val="22"/>
          <w:szCs w:val="22"/>
        </w:rPr>
        <w:tab/>
      </w:r>
    </w:p>
    <w:p w14:paraId="3FD7A1C1" w14:textId="77777777" w:rsidR="003A38F8" w:rsidRPr="00DD7F06" w:rsidRDefault="003A38F8" w:rsidP="003A38F8">
      <w:pPr>
        <w:rPr>
          <w:rFonts w:ascii="Century Gothic" w:hAnsi="Century Gothic" w:cs="Book Antiqua"/>
          <w:sz w:val="14"/>
          <w:szCs w:val="22"/>
        </w:rPr>
      </w:pPr>
    </w:p>
    <w:p w14:paraId="4E652CC6" w14:textId="77777777" w:rsidR="003A38F8" w:rsidRPr="00B3012C" w:rsidRDefault="003A38F8" w:rsidP="003A38F8">
      <w:pPr>
        <w:rPr>
          <w:rFonts w:ascii="Century Gothic" w:hAnsi="Century Gothic" w:cs="Book Antiqua"/>
          <w:sz w:val="22"/>
          <w:szCs w:val="22"/>
        </w:rPr>
      </w:pPr>
      <w:r w:rsidRPr="00B3012C">
        <w:rPr>
          <w:rFonts w:ascii="Century Gothic" w:hAnsi="Century Gothic" w:cs="Book Antiqua"/>
          <w:b/>
          <w:bCs/>
          <w:sz w:val="22"/>
          <w:szCs w:val="22"/>
        </w:rPr>
        <w:t>CALL TO WORSHIP &amp; PRAYER OF INVOCATION</w:t>
      </w:r>
    </w:p>
    <w:p w14:paraId="1A738298"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sz w:val="22"/>
          <w:szCs w:val="22"/>
        </w:rPr>
        <w:t xml:space="preserve">One: </w:t>
      </w:r>
      <w:r w:rsidRPr="00B3012C">
        <w:rPr>
          <w:rFonts w:ascii="Century Gothic" w:hAnsi="Century Gothic" w:cs="Book Antiqua"/>
          <w:sz w:val="22"/>
          <w:szCs w:val="22"/>
        </w:rPr>
        <w:tab/>
        <w:t xml:space="preserve">From palms to passion, </w:t>
      </w:r>
    </w:p>
    <w:p w14:paraId="5C65D2D0"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sz w:val="22"/>
          <w:szCs w:val="22"/>
        </w:rPr>
        <w:tab/>
      </w:r>
      <w:r w:rsidRPr="00B3012C">
        <w:rPr>
          <w:rFonts w:ascii="Century Gothic" w:hAnsi="Century Gothic" w:cs="Book Antiqua"/>
          <w:sz w:val="22"/>
          <w:szCs w:val="22"/>
        </w:rPr>
        <w:tab/>
        <w:t xml:space="preserve">    From shouts of “Hosanna! Save Us!” </w:t>
      </w:r>
    </w:p>
    <w:p w14:paraId="49556E59"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sz w:val="22"/>
          <w:szCs w:val="22"/>
        </w:rPr>
        <w:tab/>
      </w:r>
      <w:r w:rsidRPr="00B3012C">
        <w:rPr>
          <w:rFonts w:ascii="Century Gothic" w:hAnsi="Century Gothic" w:cs="Book Antiqua"/>
          <w:sz w:val="22"/>
          <w:szCs w:val="22"/>
        </w:rPr>
        <w:tab/>
        <w:t xml:space="preserve">    To cries of “Crucify Him, Crucify Him!” </w:t>
      </w:r>
    </w:p>
    <w:p w14:paraId="6D771EAD" w14:textId="77777777" w:rsidR="003A38F8" w:rsidRPr="00B3012C" w:rsidRDefault="003A38F8" w:rsidP="003A38F8">
      <w:pPr>
        <w:tabs>
          <w:tab w:val="left" w:pos="1074"/>
        </w:tabs>
        <w:rPr>
          <w:rFonts w:ascii="Century Gothic" w:hAnsi="Century Gothic" w:cs="Book Antiqua"/>
          <w:b/>
          <w:bCs/>
          <w:sz w:val="22"/>
          <w:szCs w:val="22"/>
        </w:rPr>
      </w:pPr>
      <w:r w:rsidRPr="00B3012C">
        <w:rPr>
          <w:rFonts w:ascii="Century Gothic" w:hAnsi="Century Gothic" w:cs="Book Antiqua"/>
          <w:b/>
          <w:bCs/>
          <w:sz w:val="22"/>
          <w:szCs w:val="22"/>
        </w:rPr>
        <w:t xml:space="preserve">All: </w:t>
      </w:r>
      <w:r w:rsidRPr="00B3012C">
        <w:rPr>
          <w:rFonts w:ascii="Century Gothic" w:hAnsi="Century Gothic" w:cs="Book Antiqua"/>
          <w:b/>
          <w:bCs/>
          <w:sz w:val="22"/>
          <w:szCs w:val="22"/>
        </w:rPr>
        <w:tab/>
        <w:t xml:space="preserve">We have experienced the heights and the depths, </w:t>
      </w:r>
    </w:p>
    <w:p w14:paraId="0DE0C498" w14:textId="77777777" w:rsidR="003A38F8" w:rsidRPr="00B3012C" w:rsidRDefault="003A38F8" w:rsidP="003A38F8">
      <w:pPr>
        <w:tabs>
          <w:tab w:val="left" w:pos="1074"/>
        </w:tabs>
        <w:rPr>
          <w:rFonts w:ascii="Century Gothic" w:hAnsi="Century Gothic" w:cs="Book Antiqua"/>
          <w:b/>
          <w:bCs/>
          <w:sz w:val="22"/>
          <w:szCs w:val="22"/>
        </w:rPr>
      </w:pPr>
      <w:r w:rsidRPr="00B3012C">
        <w:rPr>
          <w:rFonts w:ascii="Century Gothic" w:hAnsi="Century Gothic" w:cs="Book Antiqua"/>
          <w:b/>
          <w:bCs/>
          <w:sz w:val="22"/>
          <w:szCs w:val="22"/>
        </w:rPr>
        <w:tab/>
      </w:r>
      <w:r w:rsidRPr="00B3012C">
        <w:rPr>
          <w:rFonts w:ascii="Century Gothic" w:hAnsi="Century Gothic" w:cs="Book Antiqua"/>
          <w:b/>
          <w:bCs/>
          <w:sz w:val="22"/>
          <w:szCs w:val="22"/>
        </w:rPr>
        <w:tab/>
        <w:t xml:space="preserve">    The mountains and the valleys of life </w:t>
      </w:r>
    </w:p>
    <w:p w14:paraId="02E2A482"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b/>
          <w:bCs/>
          <w:sz w:val="22"/>
          <w:szCs w:val="22"/>
        </w:rPr>
        <w:tab/>
      </w:r>
      <w:r w:rsidRPr="00B3012C">
        <w:rPr>
          <w:rFonts w:ascii="Century Gothic" w:hAnsi="Century Gothic" w:cs="Book Antiqua"/>
          <w:b/>
          <w:bCs/>
          <w:sz w:val="22"/>
          <w:szCs w:val="22"/>
        </w:rPr>
        <w:tab/>
        <w:t xml:space="preserve">    In this season of Lent. </w:t>
      </w:r>
    </w:p>
    <w:p w14:paraId="4BCDC5EC"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sz w:val="22"/>
          <w:szCs w:val="22"/>
        </w:rPr>
        <w:t xml:space="preserve">One: </w:t>
      </w:r>
      <w:r w:rsidRPr="00B3012C">
        <w:rPr>
          <w:rFonts w:ascii="Century Gothic" w:hAnsi="Century Gothic" w:cs="Book Antiqua"/>
          <w:sz w:val="22"/>
          <w:szCs w:val="22"/>
        </w:rPr>
        <w:tab/>
        <w:t>We gather on this Good Friday with trepidation,</w:t>
      </w:r>
    </w:p>
    <w:p w14:paraId="302EDF81"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sz w:val="22"/>
          <w:szCs w:val="22"/>
        </w:rPr>
        <w:tab/>
      </w:r>
      <w:r w:rsidRPr="00B3012C">
        <w:rPr>
          <w:rFonts w:ascii="Century Gothic" w:hAnsi="Century Gothic" w:cs="Book Antiqua"/>
          <w:sz w:val="22"/>
          <w:szCs w:val="22"/>
        </w:rPr>
        <w:tab/>
        <w:t xml:space="preserve">    Wishing we could skip this part of the story,</w:t>
      </w:r>
    </w:p>
    <w:p w14:paraId="11413082"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sz w:val="22"/>
          <w:szCs w:val="22"/>
        </w:rPr>
        <w:tab/>
      </w:r>
      <w:r w:rsidRPr="00B3012C">
        <w:rPr>
          <w:rFonts w:ascii="Century Gothic" w:hAnsi="Century Gothic" w:cs="Book Antiqua"/>
          <w:sz w:val="22"/>
          <w:szCs w:val="22"/>
        </w:rPr>
        <w:tab/>
        <w:t xml:space="preserve">    Wishing it were not so familiar.</w:t>
      </w:r>
    </w:p>
    <w:p w14:paraId="0CEE9A23" w14:textId="77777777" w:rsidR="003A38F8" w:rsidRPr="00B3012C" w:rsidRDefault="003A38F8" w:rsidP="003A38F8">
      <w:pPr>
        <w:tabs>
          <w:tab w:val="left" w:pos="1074"/>
        </w:tabs>
        <w:rPr>
          <w:rFonts w:ascii="Century Gothic" w:hAnsi="Century Gothic" w:cs="Book Antiqua"/>
          <w:b/>
          <w:bCs/>
          <w:sz w:val="22"/>
          <w:szCs w:val="22"/>
        </w:rPr>
      </w:pPr>
      <w:r w:rsidRPr="00B3012C">
        <w:rPr>
          <w:rFonts w:ascii="Century Gothic" w:hAnsi="Century Gothic" w:cs="Book Antiqua"/>
          <w:b/>
          <w:bCs/>
          <w:sz w:val="22"/>
          <w:szCs w:val="22"/>
        </w:rPr>
        <w:t xml:space="preserve">All: </w:t>
      </w:r>
      <w:r w:rsidRPr="00B3012C">
        <w:rPr>
          <w:rFonts w:ascii="Century Gothic" w:hAnsi="Century Gothic" w:cs="Book Antiqua"/>
          <w:b/>
          <w:bCs/>
          <w:sz w:val="22"/>
          <w:szCs w:val="22"/>
        </w:rPr>
        <w:tab/>
        <w:t>We gather on this Good Friday with sorrow,</w:t>
      </w:r>
    </w:p>
    <w:p w14:paraId="389BD8F4" w14:textId="77777777" w:rsidR="003A38F8" w:rsidRPr="00B3012C" w:rsidRDefault="003A38F8" w:rsidP="003A38F8">
      <w:pPr>
        <w:tabs>
          <w:tab w:val="left" w:pos="1074"/>
        </w:tabs>
        <w:rPr>
          <w:rFonts w:ascii="Century Gothic" w:hAnsi="Century Gothic" w:cs="Book Antiqua"/>
          <w:b/>
          <w:bCs/>
          <w:sz w:val="22"/>
          <w:szCs w:val="22"/>
        </w:rPr>
      </w:pPr>
      <w:r w:rsidRPr="00B3012C">
        <w:rPr>
          <w:rFonts w:ascii="Century Gothic" w:hAnsi="Century Gothic" w:cs="Book Antiqua"/>
          <w:b/>
          <w:bCs/>
          <w:sz w:val="22"/>
          <w:szCs w:val="22"/>
        </w:rPr>
        <w:tab/>
      </w:r>
      <w:r w:rsidRPr="00B3012C">
        <w:rPr>
          <w:rFonts w:ascii="Century Gothic" w:hAnsi="Century Gothic" w:cs="Book Antiqua"/>
          <w:b/>
          <w:bCs/>
          <w:sz w:val="22"/>
          <w:szCs w:val="22"/>
        </w:rPr>
        <w:tab/>
        <w:t xml:space="preserve">    For the suffering that happened long ago,</w:t>
      </w:r>
    </w:p>
    <w:p w14:paraId="4DDED0DF"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b/>
          <w:bCs/>
          <w:sz w:val="22"/>
          <w:szCs w:val="22"/>
        </w:rPr>
        <w:tab/>
      </w:r>
      <w:r w:rsidRPr="00B3012C">
        <w:rPr>
          <w:rFonts w:ascii="Century Gothic" w:hAnsi="Century Gothic" w:cs="Book Antiqua"/>
          <w:b/>
          <w:bCs/>
          <w:sz w:val="22"/>
          <w:szCs w:val="22"/>
        </w:rPr>
        <w:tab/>
        <w:t xml:space="preserve">    For the suffering that happens still today.</w:t>
      </w:r>
    </w:p>
    <w:p w14:paraId="77FFD8BE"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sz w:val="22"/>
          <w:szCs w:val="22"/>
        </w:rPr>
        <w:t xml:space="preserve">One: </w:t>
      </w:r>
      <w:r w:rsidRPr="00B3012C">
        <w:rPr>
          <w:rFonts w:ascii="Century Gothic" w:hAnsi="Century Gothic" w:cs="Book Antiqua"/>
          <w:sz w:val="22"/>
          <w:szCs w:val="22"/>
        </w:rPr>
        <w:tab/>
        <w:t>Holy God, grant us the courage to enter this story</w:t>
      </w:r>
    </w:p>
    <w:p w14:paraId="2D2AFA25"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sz w:val="22"/>
          <w:szCs w:val="22"/>
        </w:rPr>
        <w:tab/>
      </w:r>
      <w:r w:rsidRPr="00B3012C">
        <w:rPr>
          <w:rFonts w:ascii="Century Gothic" w:hAnsi="Century Gothic" w:cs="Book Antiqua"/>
          <w:sz w:val="22"/>
          <w:szCs w:val="22"/>
        </w:rPr>
        <w:tab/>
        <w:t xml:space="preserve">     And find our place in it.</w:t>
      </w:r>
    </w:p>
    <w:p w14:paraId="64CB2080" w14:textId="77777777" w:rsidR="003A38F8" w:rsidRPr="00B3012C" w:rsidRDefault="003A38F8" w:rsidP="003A38F8">
      <w:pPr>
        <w:tabs>
          <w:tab w:val="left" w:pos="1074"/>
        </w:tabs>
        <w:rPr>
          <w:rFonts w:ascii="Century Gothic" w:hAnsi="Century Gothic" w:cs="Book Antiqua"/>
          <w:b/>
          <w:bCs/>
          <w:sz w:val="22"/>
          <w:szCs w:val="22"/>
        </w:rPr>
      </w:pPr>
      <w:r w:rsidRPr="00B3012C">
        <w:rPr>
          <w:rFonts w:ascii="Century Gothic" w:hAnsi="Century Gothic" w:cs="Book Antiqua"/>
          <w:b/>
          <w:bCs/>
          <w:sz w:val="22"/>
          <w:szCs w:val="22"/>
        </w:rPr>
        <w:t xml:space="preserve">All: </w:t>
      </w:r>
      <w:r w:rsidRPr="00B3012C">
        <w:rPr>
          <w:rFonts w:ascii="Century Gothic" w:hAnsi="Century Gothic" w:cs="Book Antiqua"/>
          <w:b/>
          <w:bCs/>
          <w:sz w:val="22"/>
          <w:szCs w:val="22"/>
        </w:rPr>
        <w:tab/>
        <w:t>Grant us the courage to stay with Jesus,</w:t>
      </w:r>
    </w:p>
    <w:p w14:paraId="5FAABE24" w14:textId="77777777" w:rsidR="003A38F8" w:rsidRPr="00B3012C" w:rsidRDefault="003A38F8" w:rsidP="003A38F8">
      <w:pPr>
        <w:tabs>
          <w:tab w:val="left" w:pos="1074"/>
        </w:tabs>
        <w:rPr>
          <w:rFonts w:ascii="Century Gothic" w:hAnsi="Century Gothic" w:cs="Book Antiqua"/>
          <w:b/>
          <w:bCs/>
          <w:sz w:val="22"/>
          <w:szCs w:val="22"/>
        </w:rPr>
      </w:pPr>
      <w:r w:rsidRPr="00B3012C">
        <w:rPr>
          <w:rFonts w:ascii="Century Gothic" w:hAnsi="Century Gothic" w:cs="Book Antiqua"/>
          <w:b/>
          <w:bCs/>
          <w:sz w:val="22"/>
          <w:szCs w:val="22"/>
        </w:rPr>
        <w:tab/>
      </w:r>
      <w:r w:rsidRPr="00B3012C">
        <w:rPr>
          <w:rFonts w:ascii="Century Gothic" w:hAnsi="Century Gothic" w:cs="Book Antiqua"/>
          <w:b/>
          <w:bCs/>
          <w:sz w:val="22"/>
          <w:szCs w:val="22"/>
        </w:rPr>
        <w:tab/>
        <w:t xml:space="preserve">    As he has stayed with us.</w:t>
      </w:r>
    </w:p>
    <w:p w14:paraId="344D5DA5"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sz w:val="22"/>
          <w:szCs w:val="22"/>
        </w:rPr>
        <w:t xml:space="preserve">One: </w:t>
      </w:r>
      <w:r w:rsidRPr="00B3012C">
        <w:rPr>
          <w:rFonts w:ascii="Century Gothic" w:hAnsi="Century Gothic" w:cs="Book Antiqua"/>
          <w:sz w:val="22"/>
          <w:szCs w:val="22"/>
        </w:rPr>
        <w:tab/>
        <w:t xml:space="preserve">May your Spirit open our hearts </w:t>
      </w:r>
    </w:p>
    <w:p w14:paraId="170E525E"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sz w:val="22"/>
          <w:szCs w:val="22"/>
        </w:rPr>
        <w:tab/>
      </w:r>
      <w:r w:rsidRPr="00B3012C">
        <w:rPr>
          <w:rFonts w:ascii="Century Gothic" w:hAnsi="Century Gothic" w:cs="Book Antiqua"/>
          <w:sz w:val="22"/>
          <w:szCs w:val="22"/>
        </w:rPr>
        <w:tab/>
        <w:t xml:space="preserve">    To the love found even here, </w:t>
      </w:r>
    </w:p>
    <w:p w14:paraId="1B7AA84F" w14:textId="77777777" w:rsidR="003A38F8" w:rsidRPr="00B3012C" w:rsidRDefault="003A38F8" w:rsidP="003A38F8">
      <w:pPr>
        <w:tabs>
          <w:tab w:val="left" w:pos="1074"/>
        </w:tabs>
        <w:rPr>
          <w:rFonts w:ascii="Century Gothic" w:hAnsi="Century Gothic" w:cs="Book Antiqua"/>
          <w:sz w:val="22"/>
          <w:szCs w:val="22"/>
        </w:rPr>
      </w:pPr>
      <w:r w:rsidRPr="00B3012C">
        <w:rPr>
          <w:rFonts w:ascii="Century Gothic" w:hAnsi="Century Gothic" w:cs="Book Antiqua"/>
          <w:sz w:val="22"/>
          <w:szCs w:val="22"/>
        </w:rPr>
        <w:tab/>
      </w:r>
      <w:r w:rsidRPr="00B3012C">
        <w:rPr>
          <w:rFonts w:ascii="Century Gothic" w:hAnsi="Century Gothic" w:cs="Book Antiqua"/>
          <w:sz w:val="22"/>
          <w:szCs w:val="22"/>
        </w:rPr>
        <w:tab/>
        <w:t xml:space="preserve">     In this story of death, </w:t>
      </w:r>
    </w:p>
    <w:p w14:paraId="4B978F1A" w14:textId="77777777" w:rsidR="003A38F8" w:rsidRPr="00B3012C" w:rsidRDefault="003A38F8" w:rsidP="003A38F8">
      <w:pPr>
        <w:tabs>
          <w:tab w:val="left" w:pos="1074"/>
        </w:tabs>
        <w:rPr>
          <w:rFonts w:ascii="Century Gothic" w:hAnsi="Century Gothic" w:cs="Book Antiqua"/>
          <w:b/>
          <w:bCs/>
          <w:sz w:val="22"/>
          <w:szCs w:val="22"/>
        </w:rPr>
      </w:pPr>
      <w:r w:rsidRPr="00B3012C">
        <w:rPr>
          <w:rFonts w:ascii="Century Gothic" w:hAnsi="Century Gothic" w:cs="Book Antiqua"/>
          <w:b/>
          <w:bCs/>
          <w:sz w:val="22"/>
          <w:szCs w:val="22"/>
        </w:rPr>
        <w:t>All:     That we may find new life in Christ Jesus. Amen.</w:t>
      </w:r>
    </w:p>
    <w:p w14:paraId="1059BF53" w14:textId="77777777" w:rsidR="003A38F8" w:rsidRPr="00B3012C" w:rsidRDefault="003A38F8" w:rsidP="003A38F8">
      <w:pPr>
        <w:tabs>
          <w:tab w:val="left" w:pos="1074"/>
        </w:tabs>
        <w:rPr>
          <w:rFonts w:ascii="Century Gothic" w:hAnsi="Century Gothic" w:cs="Book Antiqua"/>
          <w:b/>
          <w:bCs/>
          <w:sz w:val="22"/>
          <w:szCs w:val="22"/>
        </w:rPr>
      </w:pPr>
    </w:p>
    <w:p w14:paraId="5E0D95B0" w14:textId="77777777" w:rsidR="003A38F8" w:rsidRPr="0058578F" w:rsidRDefault="003A38F8" w:rsidP="003A38F8">
      <w:pPr>
        <w:widowControl w:val="0"/>
        <w:autoSpaceDE w:val="0"/>
        <w:autoSpaceDN w:val="0"/>
        <w:adjustRightInd w:val="0"/>
        <w:rPr>
          <w:rFonts w:ascii="Century Gothic" w:hAnsi="Century Gothic" w:cs="Monda-Regular"/>
          <w:b/>
          <w:color w:val="060000"/>
          <w:sz w:val="6"/>
          <w:szCs w:val="22"/>
        </w:rPr>
      </w:pPr>
    </w:p>
    <w:p w14:paraId="24116AF6" w14:textId="77777777" w:rsidR="00B152EA" w:rsidRDefault="00B152EA" w:rsidP="003A38F8">
      <w:pPr>
        <w:pStyle w:val="BulletinHL"/>
      </w:pPr>
    </w:p>
    <w:p w14:paraId="1FA70D0A" w14:textId="77777777" w:rsidR="00B152EA" w:rsidRDefault="00B152EA" w:rsidP="003A38F8">
      <w:pPr>
        <w:pStyle w:val="BulletinHL"/>
      </w:pPr>
    </w:p>
    <w:p w14:paraId="4A34662A" w14:textId="0CC95AD8" w:rsidR="003A38F8" w:rsidRPr="00301E4E" w:rsidRDefault="003A38F8" w:rsidP="003A38F8">
      <w:pPr>
        <w:pStyle w:val="BulletinHL"/>
        <w:rPr>
          <w:b w:val="0"/>
          <w:bCs w:val="0"/>
        </w:rPr>
      </w:pPr>
      <w:r w:rsidRPr="00301E4E">
        <w:t>HYMN:</w:t>
      </w:r>
      <w:r w:rsidRPr="00301E4E">
        <w:tab/>
      </w:r>
      <w:r>
        <w:tab/>
      </w:r>
      <w:r w:rsidRPr="00301E4E">
        <w:rPr>
          <w:b w:val="0"/>
          <w:bCs w:val="0"/>
        </w:rPr>
        <w:t xml:space="preserve">                  </w:t>
      </w:r>
      <w:r w:rsidR="000D5886">
        <w:rPr>
          <w:b w:val="0"/>
          <w:bCs w:val="0"/>
        </w:rPr>
        <w:t xml:space="preserve">                </w:t>
      </w:r>
      <w:r w:rsidRPr="00301E4E">
        <w:rPr>
          <w:b w:val="0"/>
          <w:bCs w:val="0"/>
        </w:rPr>
        <w:t>“What Wondrous Love Is This?”</w:t>
      </w:r>
      <w:r w:rsidRPr="009B2CE2">
        <w:t xml:space="preserve">                </w:t>
      </w:r>
      <w:r w:rsidRPr="009B2CE2">
        <w:tab/>
      </w:r>
      <w:r w:rsidR="00B152EA">
        <w:t xml:space="preserve">        </w:t>
      </w:r>
      <w:r w:rsidR="000B36C0">
        <w:tab/>
      </w:r>
      <w:r w:rsidR="000B36C0">
        <w:tab/>
        <w:t xml:space="preserve">       </w:t>
      </w:r>
      <w:r w:rsidRPr="00301E4E">
        <w:rPr>
          <w:b w:val="0"/>
          <w:bCs w:val="0"/>
        </w:rPr>
        <w:t xml:space="preserve"># 215 </w:t>
      </w:r>
    </w:p>
    <w:p w14:paraId="5740424E" w14:textId="59AEC85D" w:rsidR="003A38F8" w:rsidRPr="00301E4E" w:rsidRDefault="003A38F8" w:rsidP="003A38F8">
      <w:pPr>
        <w:pStyle w:val="BulletinHL"/>
        <w:rPr>
          <w:rFonts w:cs="Georgia"/>
        </w:rPr>
      </w:pPr>
      <w:r w:rsidRPr="00301E4E">
        <w:rPr>
          <w:b w:val="0"/>
          <w:bCs w:val="0"/>
        </w:rPr>
        <w:tab/>
      </w:r>
      <w:r w:rsidRPr="00301E4E">
        <w:rPr>
          <w:b w:val="0"/>
          <w:bCs w:val="0"/>
        </w:rPr>
        <w:tab/>
      </w:r>
      <w:r w:rsidRPr="00301E4E">
        <w:rPr>
          <w:b w:val="0"/>
          <w:bCs w:val="0"/>
        </w:rPr>
        <w:tab/>
        <w:t xml:space="preserve">  </w:t>
      </w:r>
      <w:r w:rsidRPr="00301E4E">
        <w:rPr>
          <w:b w:val="0"/>
          <w:bCs w:val="0"/>
        </w:rPr>
        <w:tab/>
      </w:r>
      <w:r w:rsidRPr="00301E4E">
        <w:rPr>
          <w:b w:val="0"/>
          <w:bCs w:val="0"/>
        </w:rPr>
        <w:tab/>
      </w:r>
      <w:r w:rsidR="00B152EA">
        <w:rPr>
          <w:b w:val="0"/>
          <w:bCs w:val="0"/>
        </w:rPr>
        <w:tab/>
      </w:r>
      <w:r w:rsidR="00B152EA">
        <w:rPr>
          <w:b w:val="0"/>
          <w:bCs w:val="0"/>
        </w:rPr>
        <w:tab/>
        <w:t xml:space="preserve">       </w:t>
      </w:r>
      <w:r w:rsidR="000B36C0">
        <w:rPr>
          <w:b w:val="0"/>
          <w:bCs w:val="0"/>
        </w:rPr>
        <w:tab/>
      </w:r>
      <w:r w:rsidR="000B36C0">
        <w:rPr>
          <w:b w:val="0"/>
          <w:bCs w:val="0"/>
        </w:rPr>
        <w:tab/>
      </w:r>
      <w:r w:rsidR="000B36C0">
        <w:rPr>
          <w:b w:val="0"/>
          <w:bCs w:val="0"/>
        </w:rPr>
        <w:tab/>
      </w:r>
      <w:r w:rsidR="000B36C0">
        <w:rPr>
          <w:b w:val="0"/>
          <w:bCs w:val="0"/>
        </w:rPr>
        <w:tab/>
      </w:r>
      <w:r w:rsidRPr="00301E4E">
        <w:rPr>
          <w:b w:val="0"/>
          <w:bCs w:val="0"/>
        </w:rPr>
        <w:t xml:space="preserve">Michelle </w:t>
      </w:r>
      <w:r w:rsidR="000B36C0">
        <w:rPr>
          <w:b w:val="0"/>
          <w:bCs w:val="0"/>
        </w:rPr>
        <w:t xml:space="preserve">&amp; </w:t>
      </w:r>
      <w:r w:rsidRPr="00301E4E">
        <w:rPr>
          <w:b w:val="0"/>
          <w:bCs w:val="0"/>
        </w:rPr>
        <w:t>Tim Sanchez</w:t>
      </w:r>
      <w:r w:rsidRPr="00301E4E">
        <w:t xml:space="preserve">  </w:t>
      </w:r>
    </w:p>
    <w:p w14:paraId="573C9D80" w14:textId="77777777" w:rsidR="003A38F8" w:rsidRPr="0058578F" w:rsidRDefault="003A38F8" w:rsidP="003A38F8">
      <w:pPr>
        <w:pStyle w:val="BulletinHL"/>
        <w:rPr>
          <w:sz w:val="18"/>
          <w:szCs w:val="18"/>
        </w:rPr>
      </w:pPr>
      <w:r>
        <w:t xml:space="preserve">                                                                                                                   </w:t>
      </w:r>
      <w:r>
        <w:rPr>
          <w:sz w:val="18"/>
          <w:szCs w:val="18"/>
        </w:rPr>
        <w:t xml:space="preserve">       </w:t>
      </w:r>
    </w:p>
    <w:p w14:paraId="0E4C6F1D" w14:textId="66ABFD57" w:rsidR="00B152EA" w:rsidRPr="00B152EA" w:rsidRDefault="003A38F8" w:rsidP="00B152EA">
      <w:pPr>
        <w:rPr>
          <w:rFonts w:ascii="Century Gothic" w:hAnsi="Century Gothic"/>
          <w:b/>
          <w:sz w:val="2"/>
          <w:szCs w:val="22"/>
        </w:rPr>
      </w:pPr>
      <w:r>
        <w:rPr>
          <w:rFonts w:ascii="Century Gothic" w:hAnsi="Century Gothic"/>
          <w:b/>
          <w:sz w:val="2"/>
          <w:szCs w:val="22"/>
        </w:rPr>
        <w:t xml:space="preserve">            1</w:t>
      </w:r>
    </w:p>
    <w:p w14:paraId="7110E6DB" w14:textId="77777777" w:rsidR="00B152EA" w:rsidRDefault="00B152EA" w:rsidP="003A38F8">
      <w:pPr>
        <w:pStyle w:val="BulletinHL"/>
      </w:pPr>
    </w:p>
    <w:p w14:paraId="71B2A01C" w14:textId="77777777" w:rsidR="00B152EA" w:rsidRDefault="00B152EA" w:rsidP="003A38F8">
      <w:pPr>
        <w:pStyle w:val="BulletinHL"/>
      </w:pPr>
    </w:p>
    <w:p w14:paraId="19785C41" w14:textId="6BE6009E" w:rsidR="003A38F8" w:rsidRPr="00301E4E" w:rsidRDefault="003A38F8" w:rsidP="003A38F8">
      <w:pPr>
        <w:pStyle w:val="BulletinHL"/>
      </w:pPr>
      <w:r w:rsidRPr="00301E4E">
        <w:t>PRAYER OF CONFESSION:</w:t>
      </w:r>
    </w:p>
    <w:p w14:paraId="3977DD04" w14:textId="77921592" w:rsidR="003A38F8" w:rsidRPr="00B3012C" w:rsidRDefault="003A38F8" w:rsidP="003A38F8">
      <w:pPr>
        <w:tabs>
          <w:tab w:val="right" w:pos="6300"/>
        </w:tabs>
        <w:ind w:left="645" w:hanging="645"/>
        <w:rPr>
          <w:rFonts w:ascii="Century Gothic" w:hAnsi="Century Gothic" w:cs="Book Antiqua"/>
          <w:bCs/>
          <w:sz w:val="22"/>
          <w:szCs w:val="22"/>
        </w:rPr>
      </w:pPr>
      <w:r w:rsidRPr="00B3012C">
        <w:rPr>
          <w:rFonts w:ascii="Century Gothic" w:hAnsi="Century Gothic" w:cs="Book Antiqua"/>
          <w:bCs/>
          <w:sz w:val="22"/>
          <w:szCs w:val="22"/>
        </w:rPr>
        <w:t xml:space="preserve">One: </w:t>
      </w:r>
      <w:r>
        <w:rPr>
          <w:rFonts w:ascii="Century Gothic" w:hAnsi="Century Gothic" w:cs="Book Antiqua"/>
          <w:bCs/>
          <w:sz w:val="22"/>
          <w:szCs w:val="22"/>
        </w:rPr>
        <w:t xml:space="preserve"> </w:t>
      </w:r>
      <w:r>
        <w:rPr>
          <w:rFonts w:ascii="Century Gothic" w:hAnsi="Century Gothic" w:cs="Book Antiqua"/>
          <w:bCs/>
          <w:sz w:val="22"/>
          <w:szCs w:val="22"/>
        </w:rPr>
        <w:tab/>
      </w:r>
      <w:r w:rsidRPr="00B3012C">
        <w:rPr>
          <w:rFonts w:ascii="Century Gothic" w:hAnsi="Century Gothic" w:cs="Book Antiqua"/>
          <w:bCs/>
          <w:sz w:val="22"/>
          <w:szCs w:val="22"/>
        </w:rPr>
        <w:t xml:space="preserve">Let us turn toward God together </w:t>
      </w:r>
      <w:r>
        <w:rPr>
          <w:rFonts w:ascii="Century Gothic" w:hAnsi="Century Gothic" w:cs="Book Antiqua"/>
          <w:bCs/>
          <w:sz w:val="22"/>
          <w:szCs w:val="22"/>
        </w:rPr>
        <w:t xml:space="preserve">to </w:t>
      </w:r>
      <w:r w:rsidRPr="00B3012C">
        <w:rPr>
          <w:rFonts w:ascii="Century Gothic" w:hAnsi="Century Gothic" w:cs="Book Antiqua"/>
          <w:bCs/>
          <w:sz w:val="22"/>
          <w:szCs w:val="22"/>
        </w:rPr>
        <w:t>confess our sins against God and one another.</w:t>
      </w:r>
    </w:p>
    <w:p w14:paraId="4666AD28" w14:textId="77777777" w:rsidR="003A38F8" w:rsidRDefault="003A38F8" w:rsidP="003A38F8">
      <w:pPr>
        <w:ind w:left="720" w:hanging="720"/>
        <w:rPr>
          <w:rFonts w:ascii="Century Gothic" w:hAnsi="Century Gothic" w:cs="Book Antiqua"/>
          <w:b/>
          <w:bCs/>
          <w:sz w:val="22"/>
          <w:szCs w:val="22"/>
        </w:rPr>
      </w:pPr>
      <w:r w:rsidRPr="00B3012C">
        <w:rPr>
          <w:rFonts w:ascii="Century Gothic" w:hAnsi="Century Gothic" w:cs="Book Antiqua"/>
          <w:b/>
          <w:bCs/>
          <w:sz w:val="22"/>
          <w:szCs w:val="22"/>
        </w:rPr>
        <w:t xml:space="preserve">All: </w:t>
      </w:r>
      <w:r>
        <w:rPr>
          <w:rFonts w:ascii="Century Gothic" w:hAnsi="Century Gothic" w:cs="Book Antiqua"/>
          <w:b/>
          <w:bCs/>
          <w:sz w:val="22"/>
          <w:szCs w:val="22"/>
        </w:rPr>
        <w:tab/>
      </w:r>
      <w:r w:rsidRPr="00B3012C">
        <w:rPr>
          <w:rFonts w:ascii="Century Gothic" w:hAnsi="Century Gothic" w:cs="Book Antiqua"/>
          <w:b/>
          <w:bCs/>
          <w:sz w:val="22"/>
          <w:szCs w:val="22"/>
        </w:rPr>
        <w:t xml:space="preserve">Almighty God, we confess that, like the disciples, we have betrayed and abandoned those whom you have sent for us to love. We confess that, like the religious leaders, we have sacrificed others for our own protection and benefit.  We confess that, like Pontius Pilate, we have washed our hands of the violence and injustice committed on our behalf. Draw near to us in the shadows of the cross, that we may find our way to the empty tomb.  </w:t>
      </w:r>
    </w:p>
    <w:p w14:paraId="6C0DB50A" w14:textId="77777777" w:rsidR="003A38F8" w:rsidRDefault="003A38F8" w:rsidP="003A38F8">
      <w:pPr>
        <w:ind w:left="720" w:hanging="720"/>
        <w:rPr>
          <w:rFonts w:ascii="Century Gothic" w:hAnsi="Century Gothic" w:cs="Book Antiqua"/>
          <w:i/>
          <w:iCs/>
          <w:sz w:val="22"/>
          <w:szCs w:val="22"/>
        </w:rPr>
      </w:pPr>
    </w:p>
    <w:p w14:paraId="64E734D8" w14:textId="4F4AEC99" w:rsidR="003A38F8" w:rsidRPr="00B152EA" w:rsidRDefault="003A38F8" w:rsidP="003A38F8">
      <w:pPr>
        <w:ind w:left="720" w:hanging="720"/>
        <w:rPr>
          <w:rFonts w:ascii="Century Gothic" w:hAnsi="Century Gothic" w:cs="Book Antiqua"/>
          <w:b/>
          <w:bCs/>
          <w:sz w:val="22"/>
          <w:szCs w:val="22"/>
        </w:rPr>
      </w:pPr>
      <w:r w:rsidRPr="00B152EA">
        <w:rPr>
          <w:rFonts w:ascii="Century Gothic" w:hAnsi="Century Gothic" w:cs="Book Antiqua"/>
          <w:b/>
          <w:bCs/>
          <w:sz w:val="22"/>
          <w:szCs w:val="22"/>
        </w:rPr>
        <w:t>(</w:t>
      </w:r>
      <w:r w:rsidR="00B152EA">
        <w:rPr>
          <w:rFonts w:ascii="Century Gothic" w:hAnsi="Century Gothic" w:cs="Book Antiqua"/>
          <w:b/>
          <w:bCs/>
          <w:sz w:val="22"/>
          <w:szCs w:val="22"/>
        </w:rPr>
        <w:t>Sil</w:t>
      </w:r>
      <w:r w:rsidRPr="00B152EA">
        <w:rPr>
          <w:rFonts w:ascii="Century Gothic" w:hAnsi="Century Gothic" w:cs="Book Antiqua"/>
          <w:b/>
          <w:bCs/>
          <w:sz w:val="22"/>
          <w:szCs w:val="22"/>
        </w:rPr>
        <w:t>ence)</w:t>
      </w:r>
    </w:p>
    <w:p w14:paraId="14E3382F" w14:textId="77777777" w:rsidR="003A38F8" w:rsidRPr="009B2CE2" w:rsidRDefault="003A38F8" w:rsidP="003A38F8">
      <w:pPr>
        <w:widowControl w:val="0"/>
        <w:autoSpaceDE w:val="0"/>
        <w:autoSpaceDN w:val="0"/>
        <w:adjustRightInd w:val="0"/>
        <w:rPr>
          <w:rFonts w:ascii="Century Gothic" w:hAnsi="Century Gothic"/>
          <w:b/>
          <w:sz w:val="22"/>
          <w:szCs w:val="22"/>
          <w:u w:val="single"/>
        </w:rPr>
      </w:pPr>
      <w:r>
        <w:rPr>
          <w:rFonts w:ascii="Century Gothic" w:hAnsi="Century Gothic"/>
          <w:b/>
          <w:sz w:val="22"/>
          <w:szCs w:val="22"/>
        </w:rPr>
        <w:lastRenderedPageBreak/>
        <w:t xml:space="preserve">                                                                </w:t>
      </w:r>
      <w:r>
        <w:rPr>
          <w:rFonts w:ascii="Century Gothic" w:hAnsi="Century Gothic"/>
          <w:b/>
          <w:sz w:val="22"/>
          <w:szCs w:val="22"/>
          <w:u w:val="single"/>
        </w:rPr>
        <w:t xml:space="preserve">                                             </w:t>
      </w:r>
    </w:p>
    <w:p w14:paraId="6BEF2442" w14:textId="77777777" w:rsidR="003A38F8" w:rsidRDefault="003A38F8" w:rsidP="003A38F8">
      <w:pPr>
        <w:spacing w:line="20" w:lineRule="atLeast"/>
        <w:rPr>
          <w:rFonts w:ascii="Century Gothic" w:hAnsi="Century Gothic" w:cs="Book Antiqua"/>
          <w:b/>
          <w:bCs/>
          <w:sz w:val="22"/>
          <w:szCs w:val="22"/>
        </w:rPr>
      </w:pPr>
      <w:r w:rsidRPr="00B3012C">
        <w:rPr>
          <w:rFonts w:ascii="Century Gothic" w:hAnsi="Century Gothic" w:cs="Book Antiqua"/>
          <w:b/>
          <w:bCs/>
          <w:sz w:val="22"/>
          <w:szCs w:val="22"/>
        </w:rPr>
        <w:t>ASSURANCE  OF GOD’S GRACE</w:t>
      </w:r>
    </w:p>
    <w:p w14:paraId="504EF93A" w14:textId="77777777" w:rsidR="003A38F8" w:rsidRPr="00B3012C" w:rsidRDefault="003A38F8" w:rsidP="003A38F8">
      <w:pPr>
        <w:ind w:left="720" w:hanging="720"/>
        <w:rPr>
          <w:rFonts w:ascii="Century Gothic" w:hAnsi="Century Gothic" w:cs="Book Antiqua"/>
          <w:bCs/>
          <w:sz w:val="22"/>
          <w:szCs w:val="22"/>
        </w:rPr>
      </w:pPr>
      <w:r w:rsidRPr="00B3012C">
        <w:rPr>
          <w:rFonts w:ascii="Century Gothic" w:hAnsi="Century Gothic" w:cs="Book Antiqua"/>
          <w:bCs/>
          <w:sz w:val="22"/>
          <w:szCs w:val="22"/>
        </w:rPr>
        <w:t xml:space="preserve">One: </w:t>
      </w:r>
      <w:r>
        <w:rPr>
          <w:rFonts w:ascii="Century Gothic" w:hAnsi="Century Gothic" w:cs="Book Antiqua"/>
          <w:bCs/>
          <w:sz w:val="22"/>
          <w:szCs w:val="22"/>
        </w:rPr>
        <w:tab/>
      </w:r>
      <w:r w:rsidRPr="00B3012C">
        <w:rPr>
          <w:rFonts w:ascii="Century Gothic" w:hAnsi="Century Gothic" w:cs="Book Antiqua"/>
          <w:bCs/>
          <w:sz w:val="22"/>
          <w:szCs w:val="22"/>
        </w:rPr>
        <w:t>Our betrayals are not enough to shake Jesus’s love for us.  Whenever we are led astray, Jesus call</w:t>
      </w:r>
      <w:r>
        <w:rPr>
          <w:rFonts w:ascii="Century Gothic" w:hAnsi="Century Gothic" w:cs="Book Antiqua"/>
          <w:bCs/>
          <w:sz w:val="22"/>
          <w:szCs w:val="22"/>
        </w:rPr>
        <w:t>s</w:t>
      </w:r>
      <w:r w:rsidRPr="00B3012C">
        <w:rPr>
          <w:rFonts w:ascii="Century Gothic" w:hAnsi="Century Gothic" w:cs="Book Antiqua"/>
          <w:bCs/>
          <w:sz w:val="22"/>
          <w:szCs w:val="22"/>
        </w:rPr>
        <w:t xml:space="preserve"> us back, forgiving us and professing His everlasting love for us.</w:t>
      </w:r>
    </w:p>
    <w:p w14:paraId="00BC0CA7" w14:textId="77777777" w:rsidR="003A38F8" w:rsidRPr="00B3012C" w:rsidRDefault="003A38F8" w:rsidP="003A38F8">
      <w:pPr>
        <w:rPr>
          <w:rFonts w:ascii="Century Gothic" w:hAnsi="Century Gothic" w:cs="Book Antiqua"/>
          <w:b/>
          <w:bCs/>
          <w:sz w:val="22"/>
          <w:szCs w:val="22"/>
        </w:rPr>
      </w:pPr>
      <w:r w:rsidRPr="00B3012C">
        <w:rPr>
          <w:rFonts w:ascii="Century Gothic" w:hAnsi="Century Gothic" w:cs="Book Antiqua"/>
          <w:b/>
          <w:bCs/>
          <w:sz w:val="22"/>
          <w:szCs w:val="22"/>
        </w:rPr>
        <w:t xml:space="preserve">All: </w:t>
      </w:r>
      <w:r>
        <w:rPr>
          <w:rFonts w:ascii="Century Gothic" w:hAnsi="Century Gothic" w:cs="Book Antiqua"/>
          <w:b/>
          <w:bCs/>
          <w:sz w:val="22"/>
          <w:szCs w:val="22"/>
        </w:rPr>
        <w:tab/>
      </w:r>
      <w:r w:rsidRPr="00B3012C">
        <w:rPr>
          <w:rFonts w:ascii="Century Gothic" w:hAnsi="Century Gothic" w:cs="Book Antiqua"/>
          <w:b/>
          <w:bCs/>
          <w:sz w:val="22"/>
          <w:szCs w:val="22"/>
        </w:rPr>
        <w:t xml:space="preserve">Thanks be to God.  Amen! </w:t>
      </w:r>
    </w:p>
    <w:p w14:paraId="493E0955" w14:textId="77777777" w:rsidR="003A38F8" w:rsidRPr="00C86A1A" w:rsidRDefault="003A38F8" w:rsidP="003A38F8">
      <w:pPr>
        <w:widowControl w:val="0"/>
        <w:autoSpaceDE w:val="0"/>
        <w:autoSpaceDN w:val="0"/>
        <w:adjustRightInd w:val="0"/>
        <w:rPr>
          <w:rFonts w:ascii="Century Gothic" w:hAnsi="Century Gothic" w:cs="Garamond"/>
          <w:b/>
          <w:bCs/>
          <w:sz w:val="18"/>
          <w:szCs w:val="22"/>
        </w:rPr>
      </w:pPr>
    </w:p>
    <w:p w14:paraId="6BF8D13A" w14:textId="77777777" w:rsidR="003A38F8" w:rsidRDefault="003A38F8" w:rsidP="003A38F8">
      <w:pPr>
        <w:tabs>
          <w:tab w:val="right" w:pos="6300"/>
        </w:tabs>
        <w:spacing w:line="20" w:lineRule="atLeast"/>
        <w:jc w:val="center"/>
        <w:rPr>
          <w:rFonts w:ascii="Century Gothic" w:hAnsi="Century Gothic" w:cs="Book Antiqua"/>
          <w:b/>
          <w:bCs/>
          <w:sz w:val="22"/>
          <w:szCs w:val="22"/>
        </w:rPr>
      </w:pPr>
    </w:p>
    <w:p w14:paraId="437F9116" w14:textId="77777777" w:rsidR="003A38F8" w:rsidRDefault="003A38F8" w:rsidP="000B36C0">
      <w:pPr>
        <w:tabs>
          <w:tab w:val="right" w:pos="6300"/>
        </w:tabs>
        <w:spacing w:line="20" w:lineRule="atLeast"/>
        <w:jc w:val="center"/>
        <w:rPr>
          <w:rFonts w:ascii="Century Gothic" w:hAnsi="Century Gothic" w:cs="Book Antiqua"/>
          <w:b/>
          <w:bCs/>
          <w:sz w:val="22"/>
          <w:szCs w:val="22"/>
        </w:rPr>
      </w:pPr>
    </w:p>
    <w:p w14:paraId="0FEDCBF1" w14:textId="77777777" w:rsidR="003A38F8" w:rsidRPr="00B3012C" w:rsidRDefault="003A38F8" w:rsidP="003A38F8">
      <w:pPr>
        <w:tabs>
          <w:tab w:val="right" w:pos="6300"/>
        </w:tabs>
        <w:spacing w:line="20" w:lineRule="atLeast"/>
        <w:jc w:val="center"/>
        <w:rPr>
          <w:rFonts w:ascii="Century Gothic" w:hAnsi="Century Gothic" w:cs="Book Antiqua"/>
          <w:b/>
          <w:bCs/>
          <w:sz w:val="22"/>
          <w:szCs w:val="22"/>
        </w:rPr>
      </w:pPr>
      <w:r w:rsidRPr="00B3012C">
        <w:rPr>
          <w:rFonts w:ascii="Century Gothic" w:hAnsi="Century Gothic" w:cs="Book Antiqua"/>
          <w:b/>
          <w:bCs/>
          <w:sz w:val="22"/>
          <w:szCs w:val="22"/>
        </w:rPr>
        <w:t>SEVEN LAST WORDS OF JESUS</w:t>
      </w:r>
    </w:p>
    <w:p w14:paraId="30B592F3" w14:textId="77777777" w:rsidR="003A38F8" w:rsidRPr="00B3012C" w:rsidRDefault="003A38F8" w:rsidP="003A38F8">
      <w:pPr>
        <w:tabs>
          <w:tab w:val="right" w:pos="6300"/>
        </w:tabs>
        <w:spacing w:line="20" w:lineRule="atLeast"/>
        <w:jc w:val="center"/>
        <w:rPr>
          <w:rFonts w:ascii="Century Gothic" w:hAnsi="Century Gothic" w:cs="Book Antiqua"/>
          <w:sz w:val="22"/>
          <w:szCs w:val="22"/>
        </w:rPr>
      </w:pPr>
    </w:p>
    <w:p w14:paraId="40D3492C" w14:textId="77777777" w:rsidR="003A38F8" w:rsidRDefault="003A38F8" w:rsidP="003A38F8">
      <w:pPr>
        <w:tabs>
          <w:tab w:val="right" w:pos="6300"/>
        </w:tabs>
        <w:spacing w:line="20" w:lineRule="atLeast"/>
        <w:jc w:val="center"/>
        <w:rPr>
          <w:rFonts w:ascii="Century Gothic" w:hAnsi="Century Gothic" w:cs="Book Antiqua"/>
          <w:b/>
          <w:bCs/>
          <w:sz w:val="22"/>
          <w:szCs w:val="22"/>
        </w:rPr>
      </w:pPr>
      <w:r w:rsidRPr="00B3012C">
        <w:rPr>
          <w:rFonts w:ascii="Century Gothic" w:hAnsi="Century Gothic" w:cs="Book Antiqua"/>
          <w:b/>
          <w:bCs/>
          <w:sz w:val="22"/>
          <w:szCs w:val="22"/>
        </w:rPr>
        <w:t>I. Father, forgive them, for they know not what they do.</w:t>
      </w:r>
    </w:p>
    <w:p w14:paraId="2CA3BBA5" w14:textId="5336F2BF" w:rsidR="003A38F8" w:rsidRDefault="003A38F8" w:rsidP="00372964">
      <w:pPr>
        <w:tabs>
          <w:tab w:val="right" w:pos="6300"/>
        </w:tabs>
        <w:spacing w:line="20" w:lineRule="atLeast"/>
        <w:jc w:val="center"/>
        <w:rPr>
          <w:rFonts w:ascii="Century Gothic" w:hAnsi="Century Gothic" w:cs="Book Antiqua"/>
          <w:b/>
          <w:bCs/>
          <w:sz w:val="22"/>
          <w:szCs w:val="22"/>
        </w:rPr>
      </w:pPr>
      <w:r>
        <w:rPr>
          <w:rFonts w:ascii="Century Gothic" w:hAnsi="Century Gothic" w:cs="Book Antiqua"/>
          <w:sz w:val="22"/>
          <w:szCs w:val="22"/>
        </w:rPr>
        <w:t>Katie Cole</w:t>
      </w:r>
    </w:p>
    <w:p w14:paraId="7E0B5FC7" w14:textId="77777777" w:rsidR="00372964" w:rsidRPr="00B3012C" w:rsidRDefault="00372964" w:rsidP="00372964">
      <w:pPr>
        <w:tabs>
          <w:tab w:val="right" w:pos="6300"/>
        </w:tabs>
        <w:spacing w:line="20" w:lineRule="atLeast"/>
        <w:jc w:val="center"/>
        <w:rPr>
          <w:rFonts w:ascii="Century Gothic" w:hAnsi="Century Gothic" w:cs="Book Antiqua"/>
          <w:b/>
          <w:bCs/>
          <w:sz w:val="22"/>
          <w:szCs w:val="22"/>
        </w:rPr>
      </w:pPr>
    </w:p>
    <w:p w14:paraId="206284CE" w14:textId="0826EB2B"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Scripture</w:t>
      </w:r>
      <w:r w:rsidRPr="00B3012C">
        <w:rPr>
          <w:rFonts w:ascii="Century Gothic" w:hAnsi="Century Gothic" w:cs="Book Antiqua"/>
          <w:sz w:val="22"/>
          <w:szCs w:val="22"/>
        </w:rPr>
        <w:tab/>
      </w:r>
      <w:r w:rsidR="000B36C0">
        <w:rPr>
          <w:rFonts w:ascii="Century Gothic" w:hAnsi="Century Gothic" w:cs="Book Antiqua"/>
          <w:sz w:val="22"/>
          <w:szCs w:val="22"/>
        </w:rPr>
        <w:t xml:space="preserve">                              </w:t>
      </w:r>
      <w:r w:rsidRPr="00B3012C">
        <w:rPr>
          <w:rFonts w:ascii="Century Gothic" w:hAnsi="Century Gothic" w:cs="Book Antiqua"/>
          <w:sz w:val="22"/>
          <w:szCs w:val="22"/>
        </w:rPr>
        <w:t>Luke 23: 26-27, 32-34</w:t>
      </w:r>
    </w:p>
    <w:p w14:paraId="7E8DA0D5" w14:textId="77777777"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Silence</w:t>
      </w:r>
    </w:p>
    <w:p w14:paraId="1A600EF5" w14:textId="3C744A07" w:rsidR="003A38F8" w:rsidRPr="00B3012C" w:rsidRDefault="003A38F8" w:rsidP="003A38F8">
      <w:pPr>
        <w:tabs>
          <w:tab w:val="right" w:pos="8784"/>
        </w:tabs>
        <w:spacing w:line="20" w:lineRule="atLeast"/>
        <w:ind w:firstLine="360"/>
        <w:rPr>
          <w:rFonts w:ascii="Century Gothic" w:hAnsi="Century Gothic" w:cs="Book Antiqua"/>
          <w:i/>
          <w:sz w:val="22"/>
          <w:szCs w:val="22"/>
        </w:rPr>
      </w:pPr>
      <w:r w:rsidRPr="00B3012C">
        <w:rPr>
          <w:rFonts w:ascii="Century Gothic" w:hAnsi="Century Gothic" w:cs="Book Antiqua"/>
          <w:sz w:val="22"/>
          <w:szCs w:val="22"/>
        </w:rPr>
        <w:t xml:space="preserve">HYMN                      </w:t>
      </w:r>
      <w:r w:rsidR="000B36C0">
        <w:rPr>
          <w:rFonts w:ascii="Century Gothic" w:hAnsi="Century Gothic" w:cs="Book Antiqua"/>
          <w:sz w:val="22"/>
          <w:szCs w:val="22"/>
        </w:rPr>
        <w:t xml:space="preserve">              </w:t>
      </w:r>
      <w:r w:rsidRPr="00B3012C">
        <w:rPr>
          <w:rFonts w:ascii="Century Gothic" w:hAnsi="Century Gothic" w:cs="Book Antiqua"/>
          <w:sz w:val="22"/>
          <w:szCs w:val="22"/>
        </w:rPr>
        <w:t xml:space="preserve"> “</w:t>
      </w:r>
      <w:r>
        <w:rPr>
          <w:rFonts w:ascii="Century Gothic" w:hAnsi="Century Gothic" w:cs="Book Antiqua"/>
          <w:sz w:val="22"/>
          <w:szCs w:val="22"/>
        </w:rPr>
        <w:t>O Sacred Head, Now Wounded”</w:t>
      </w:r>
      <w:r w:rsidR="000B36C0">
        <w:rPr>
          <w:rFonts w:ascii="Century Gothic" w:hAnsi="Century Gothic" w:cs="Book Antiqua"/>
          <w:sz w:val="22"/>
          <w:szCs w:val="22"/>
        </w:rPr>
        <w:tab/>
      </w:r>
      <w:r w:rsidRPr="00B3012C">
        <w:rPr>
          <w:rFonts w:ascii="Century Gothic" w:hAnsi="Century Gothic" w:cs="Book Antiqua"/>
          <w:i/>
          <w:iCs/>
          <w:sz w:val="22"/>
          <w:szCs w:val="22"/>
        </w:rPr>
        <w:t xml:space="preserve"># </w:t>
      </w:r>
      <w:r>
        <w:rPr>
          <w:rFonts w:ascii="Century Gothic" w:hAnsi="Century Gothic" w:cs="Book Antiqua"/>
          <w:i/>
          <w:iCs/>
          <w:sz w:val="22"/>
          <w:szCs w:val="22"/>
        </w:rPr>
        <w:t>221</w:t>
      </w:r>
    </w:p>
    <w:p w14:paraId="722A7EFA" w14:textId="77777777" w:rsidR="003A38F8" w:rsidRPr="00B3012C" w:rsidRDefault="003A38F8" w:rsidP="003A38F8">
      <w:pPr>
        <w:tabs>
          <w:tab w:val="right" w:pos="6300"/>
        </w:tabs>
        <w:spacing w:line="20" w:lineRule="atLeast"/>
        <w:rPr>
          <w:rFonts w:ascii="Century Gothic" w:hAnsi="Century Gothic" w:cs="Book Antiqua"/>
          <w:b/>
          <w:bCs/>
          <w:sz w:val="22"/>
          <w:szCs w:val="22"/>
        </w:rPr>
      </w:pPr>
    </w:p>
    <w:p w14:paraId="635642F1" w14:textId="77777777" w:rsidR="003A38F8" w:rsidRPr="00372964" w:rsidRDefault="003A38F8" w:rsidP="003A38F8">
      <w:pPr>
        <w:tabs>
          <w:tab w:val="right" w:pos="6300"/>
        </w:tabs>
        <w:spacing w:line="20" w:lineRule="atLeast"/>
        <w:rPr>
          <w:rFonts w:ascii="Century Gothic" w:hAnsi="Century Gothic" w:cs="Book Antiqua"/>
          <w:sz w:val="22"/>
          <w:szCs w:val="22"/>
        </w:rPr>
      </w:pPr>
    </w:p>
    <w:p w14:paraId="7F52F6C8" w14:textId="77777777" w:rsidR="003A38F8" w:rsidRPr="00B3012C" w:rsidRDefault="003A38F8" w:rsidP="003A38F8">
      <w:pPr>
        <w:tabs>
          <w:tab w:val="right" w:pos="6300"/>
        </w:tabs>
        <w:spacing w:line="20" w:lineRule="atLeast"/>
        <w:jc w:val="center"/>
        <w:rPr>
          <w:rFonts w:ascii="Century Gothic" w:hAnsi="Century Gothic" w:cs="Book Antiqua"/>
          <w:b/>
          <w:bCs/>
          <w:sz w:val="22"/>
          <w:szCs w:val="22"/>
        </w:rPr>
      </w:pPr>
      <w:r w:rsidRPr="00B3012C">
        <w:rPr>
          <w:rFonts w:ascii="Century Gothic" w:hAnsi="Century Gothic" w:cs="Book Antiqua"/>
          <w:b/>
          <w:bCs/>
          <w:sz w:val="22"/>
          <w:szCs w:val="22"/>
        </w:rPr>
        <w:t>II. Truly, I say to you, today you will be with me in Paradise.</w:t>
      </w:r>
    </w:p>
    <w:p w14:paraId="2CD251B1" w14:textId="77777777" w:rsidR="003A38F8" w:rsidRPr="00301E4E" w:rsidRDefault="003A38F8" w:rsidP="003A38F8">
      <w:pPr>
        <w:tabs>
          <w:tab w:val="right" w:pos="6300"/>
        </w:tabs>
        <w:spacing w:line="20" w:lineRule="atLeast"/>
        <w:jc w:val="center"/>
        <w:rPr>
          <w:rFonts w:ascii="Century Gothic" w:hAnsi="Century Gothic" w:cs="Book Antiqua"/>
          <w:sz w:val="22"/>
          <w:szCs w:val="22"/>
        </w:rPr>
      </w:pPr>
      <w:r w:rsidRPr="00301E4E">
        <w:rPr>
          <w:rFonts w:ascii="Century Gothic" w:hAnsi="Century Gothic" w:cs="Book Antiqua"/>
          <w:sz w:val="22"/>
          <w:szCs w:val="22"/>
        </w:rPr>
        <w:t>Christine Keller</w:t>
      </w:r>
    </w:p>
    <w:p w14:paraId="1B94B0AB" w14:textId="77777777" w:rsidR="003A38F8" w:rsidRDefault="003A38F8" w:rsidP="003A38F8">
      <w:pPr>
        <w:tabs>
          <w:tab w:val="right" w:pos="8784"/>
        </w:tabs>
        <w:spacing w:line="20" w:lineRule="atLeast"/>
        <w:ind w:firstLine="360"/>
        <w:rPr>
          <w:rFonts w:ascii="Century Gothic" w:hAnsi="Century Gothic" w:cs="Book Antiqua"/>
          <w:sz w:val="22"/>
          <w:szCs w:val="22"/>
        </w:rPr>
      </w:pPr>
    </w:p>
    <w:p w14:paraId="324A60E5" w14:textId="74C640BE"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Scripture</w:t>
      </w:r>
      <w:r w:rsidRPr="00B3012C">
        <w:rPr>
          <w:rFonts w:ascii="Century Gothic" w:hAnsi="Century Gothic" w:cs="Book Antiqua"/>
          <w:sz w:val="22"/>
          <w:szCs w:val="22"/>
        </w:rPr>
        <w:tab/>
      </w:r>
      <w:r w:rsidR="000B36C0">
        <w:rPr>
          <w:rFonts w:ascii="Century Gothic" w:hAnsi="Century Gothic" w:cs="Book Antiqua"/>
          <w:sz w:val="22"/>
          <w:szCs w:val="22"/>
        </w:rPr>
        <w:t xml:space="preserve">       </w:t>
      </w:r>
      <w:r w:rsidRPr="00B3012C">
        <w:rPr>
          <w:rFonts w:ascii="Century Gothic" w:hAnsi="Century Gothic" w:cs="Book Antiqua"/>
          <w:sz w:val="22"/>
          <w:szCs w:val="22"/>
        </w:rPr>
        <w:t>Luke 23:35-43</w:t>
      </w:r>
    </w:p>
    <w:p w14:paraId="6A7403AF" w14:textId="77777777"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Silence</w:t>
      </w:r>
    </w:p>
    <w:p w14:paraId="7FBE5040" w14:textId="1B15DC1A" w:rsidR="003A38F8" w:rsidRPr="005D33D0" w:rsidRDefault="003A38F8" w:rsidP="003A38F8">
      <w:pPr>
        <w:tabs>
          <w:tab w:val="right" w:pos="8784"/>
        </w:tabs>
        <w:spacing w:line="20" w:lineRule="atLeast"/>
        <w:ind w:firstLine="360"/>
        <w:rPr>
          <w:rFonts w:ascii="Century Gothic" w:hAnsi="Century Gothic" w:cs="Book Antiqua"/>
          <w:bCs/>
          <w:i/>
          <w:sz w:val="22"/>
          <w:szCs w:val="22"/>
        </w:rPr>
      </w:pPr>
      <w:r w:rsidRPr="00B3012C">
        <w:rPr>
          <w:rFonts w:ascii="Century Gothic" w:hAnsi="Century Gothic" w:cs="Book Antiqua"/>
          <w:sz w:val="22"/>
          <w:szCs w:val="22"/>
        </w:rPr>
        <w:t xml:space="preserve">Poem                                               </w:t>
      </w:r>
      <w:r w:rsidR="00306F4E">
        <w:rPr>
          <w:rFonts w:ascii="Century Gothic" w:hAnsi="Century Gothic" w:cs="Book Antiqua"/>
          <w:sz w:val="22"/>
          <w:szCs w:val="22"/>
        </w:rPr>
        <w:t xml:space="preserve">          </w:t>
      </w:r>
      <w:r w:rsidRPr="00B3012C">
        <w:rPr>
          <w:rFonts w:ascii="Century Gothic" w:hAnsi="Century Gothic" w:cs="Book Antiqua"/>
          <w:sz w:val="22"/>
          <w:szCs w:val="22"/>
        </w:rPr>
        <w:t xml:space="preserve"> “Thief”</w:t>
      </w:r>
      <w:r w:rsidRPr="00B3012C">
        <w:rPr>
          <w:rFonts w:ascii="Century Gothic" w:hAnsi="Century Gothic" w:cs="Book Antiqua"/>
          <w:sz w:val="22"/>
          <w:szCs w:val="22"/>
        </w:rPr>
        <w:tab/>
      </w:r>
      <w:r>
        <w:rPr>
          <w:rFonts w:ascii="Century Gothic" w:hAnsi="Century Gothic" w:cs="Book Antiqua"/>
          <w:sz w:val="22"/>
          <w:szCs w:val="22"/>
        </w:rPr>
        <w:t xml:space="preserve">~ </w:t>
      </w:r>
      <w:r w:rsidRPr="005D33D0">
        <w:rPr>
          <w:rFonts w:ascii="Century Gothic" w:hAnsi="Century Gothic" w:cs="Book Antiqua"/>
          <w:bCs/>
          <w:i/>
          <w:sz w:val="22"/>
          <w:szCs w:val="22"/>
        </w:rPr>
        <w:t>Godfrey Rust</w:t>
      </w:r>
    </w:p>
    <w:p w14:paraId="54F1F5F0" w14:textId="77777777" w:rsidR="003A38F8" w:rsidRPr="00372964" w:rsidRDefault="003A38F8" w:rsidP="00372964">
      <w:pPr>
        <w:tabs>
          <w:tab w:val="right" w:pos="8784"/>
        </w:tabs>
        <w:spacing w:line="20" w:lineRule="atLeast"/>
        <w:rPr>
          <w:rFonts w:ascii="Century Gothic" w:hAnsi="Century Gothic" w:cs="Book Antiqua"/>
          <w:sz w:val="22"/>
          <w:szCs w:val="22"/>
        </w:rPr>
      </w:pPr>
    </w:p>
    <w:p w14:paraId="6174D878" w14:textId="77777777" w:rsidR="003A38F8" w:rsidRDefault="003A38F8" w:rsidP="003A38F8">
      <w:pPr>
        <w:tabs>
          <w:tab w:val="right" w:pos="8784"/>
        </w:tabs>
        <w:spacing w:line="20" w:lineRule="atLeast"/>
        <w:jc w:val="center"/>
        <w:rPr>
          <w:rFonts w:ascii="Century Gothic" w:hAnsi="Century Gothic" w:cs="Book Antiqua"/>
          <w:b/>
          <w:bCs/>
          <w:sz w:val="22"/>
          <w:szCs w:val="22"/>
        </w:rPr>
      </w:pPr>
    </w:p>
    <w:p w14:paraId="7B7D31F7" w14:textId="77777777" w:rsidR="003A38F8" w:rsidRDefault="003A38F8" w:rsidP="00B152EA">
      <w:pPr>
        <w:tabs>
          <w:tab w:val="right" w:pos="8784"/>
        </w:tabs>
        <w:spacing w:line="20" w:lineRule="atLeast"/>
        <w:jc w:val="center"/>
        <w:rPr>
          <w:rFonts w:ascii="Century Gothic" w:hAnsi="Century Gothic" w:cs="Book Antiqua"/>
          <w:b/>
          <w:bCs/>
          <w:sz w:val="22"/>
          <w:szCs w:val="22"/>
        </w:rPr>
      </w:pPr>
      <w:r w:rsidRPr="00B3012C">
        <w:rPr>
          <w:rFonts w:ascii="Century Gothic" w:hAnsi="Century Gothic" w:cs="Book Antiqua"/>
          <w:b/>
          <w:bCs/>
          <w:sz w:val="22"/>
          <w:szCs w:val="22"/>
        </w:rPr>
        <w:t>III. Woman, behold your son. Behold your mother.</w:t>
      </w:r>
    </w:p>
    <w:p w14:paraId="0CF2BF2E" w14:textId="77777777" w:rsidR="003A38F8" w:rsidRPr="00301E4E" w:rsidRDefault="003A38F8" w:rsidP="003A38F8">
      <w:pPr>
        <w:tabs>
          <w:tab w:val="right" w:pos="8784"/>
        </w:tabs>
        <w:spacing w:line="20" w:lineRule="atLeast"/>
        <w:jc w:val="center"/>
        <w:rPr>
          <w:rFonts w:ascii="Century Gothic" w:hAnsi="Century Gothic" w:cs="Book Antiqua"/>
          <w:sz w:val="22"/>
          <w:szCs w:val="22"/>
        </w:rPr>
      </w:pPr>
      <w:r>
        <w:rPr>
          <w:rFonts w:ascii="Century Gothic" w:hAnsi="Century Gothic" w:cs="Book Antiqua"/>
          <w:sz w:val="22"/>
          <w:szCs w:val="22"/>
        </w:rPr>
        <w:t>Debbie Duval</w:t>
      </w:r>
    </w:p>
    <w:p w14:paraId="579CF14C" w14:textId="77777777" w:rsidR="003A38F8" w:rsidRPr="00B3012C" w:rsidRDefault="003A38F8" w:rsidP="003A38F8">
      <w:pPr>
        <w:tabs>
          <w:tab w:val="right" w:pos="8784"/>
        </w:tabs>
        <w:spacing w:line="20" w:lineRule="atLeast"/>
        <w:jc w:val="center"/>
        <w:rPr>
          <w:rFonts w:ascii="Century Gothic" w:hAnsi="Century Gothic" w:cs="Book Antiqua"/>
          <w:b/>
          <w:bCs/>
          <w:sz w:val="22"/>
          <w:szCs w:val="22"/>
        </w:rPr>
      </w:pPr>
      <w:r w:rsidRPr="00B3012C">
        <w:rPr>
          <w:rFonts w:ascii="Century Gothic" w:hAnsi="Century Gothic" w:cs="Book Antiqua"/>
          <w:b/>
          <w:bCs/>
          <w:sz w:val="22"/>
          <w:szCs w:val="22"/>
        </w:rPr>
        <w:tab/>
      </w:r>
    </w:p>
    <w:p w14:paraId="3AE1C32E" w14:textId="4CD3A9FD" w:rsidR="003A38F8" w:rsidRPr="00B3012C" w:rsidRDefault="003A38F8" w:rsidP="003A38F8">
      <w:pPr>
        <w:tabs>
          <w:tab w:val="right" w:pos="8784"/>
        </w:tabs>
        <w:spacing w:line="20" w:lineRule="atLeast"/>
        <w:rPr>
          <w:rFonts w:ascii="Century Gothic" w:hAnsi="Century Gothic" w:cs="Book Antiqua"/>
          <w:sz w:val="22"/>
          <w:szCs w:val="22"/>
        </w:rPr>
      </w:pPr>
      <w:r>
        <w:rPr>
          <w:rFonts w:ascii="Century Gothic" w:hAnsi="Century Gothic" w:cs="Book Antiqua"/>
          <w:sz w:val="22"/>
          <w:szCs w:val="22"/>
        </w:rPr>
        <w:t xml:space="preserve">      </w:t>
      </w:r>
      <w:r w:rsidRPr="00B3012C">
        <w:rPr>
          <w:rFonts w:ascii="Century Gothic" w:hAnsi="Century Gothic" w:cs="Book Antiqua"/>
          <w:sz w:val="22"/>
          <w:szCs w:val="22"/>
        </w:rPr>
        <w:t>Scripture</w:t>
      </w:r>
      <w:r w:rsidR="00372964">
        <w:rPr>
          <w:rFonts w:ascii="Century Gothic" w:hAnsi="Century Gothic" w:cs="Book Antiqua"/>
          <w:sz w:val="22"/>
          <w:szCs w:val="22"/>
        </w:rPr>
        <w:tab/>
        <w:t xml:space="preserve">  </w:t>
      </w:r>
      <w:r w:rsidRPr="00B3012C">
        <w:rPr>
          <w:rFonts w:ascii="Century Gothic" w:hAnsi="Century Gothic" w:cs="Book Antiqua"/>
          <w:sz w:val="22"/>
          <w:szCs w:val="22"/>
        </w:rPr>
        <w:t>John 19:25-27</w:t>
      </w:r>
    </w:p>
    <w:p w14:paraId="02099BFF" w14:textId="77777777"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Silence</w:t>
      </w:r>
    </w:p>
    <w:p w14:paraId="45B248C6" w14:textId="77777777"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 xml:space="preserve">Meditation                                        </w:t>
      </w:r>
      <w:r w:rsidRPr="00B3012C">
        <w:rPr>
          <w:rFonts w:ascii="Century Gothic" w:hAnsi="Century Gothic" w:cs="Book Antiqua"/>
          <w:sz w:val="22"/>
          <w:szCs w:val="22"/>
        </w:rPr>
        <w:tab/>
      </w:r>
    </w:p>
    <w:p w14:paraId="639EA42E" w14:textId="0D242D54" w:rsidR="003A38F8" w:rsidRDefault="00372964" w:rsidP="00EA597E">
      <w:pPr>
        <w:tabs>
          <w:tab w:val="right" w:pos="8639"/>
        </w:tabs>
        <w:spacing w:line="20" w:lineRule="atLeast"/>
        <w:ind w:firstLine="360"/>
        <w:jc w:val="center"/>
        <w:rPr>
          <w:rFonts w:ascii="Century Gothic" w:hAnsi="Century Gothic" w:cs="Book Antiqua"/>
          <w:sz w:val="22"/>
          <w:szCs w:val="22"/>
        </w:rPr>
      </w:pPr>
      <w:r>
        <w:rPr>
          <w:rFonts w:ascii="Century Gothic" w:hAnsi="Century Gothic" w:cs="Book Antiqua"/>
          <w:sz w:val="22"/>
          <w:szCs w:val="22"/>
        </w:rPr>
        <w:t xml:space="preserve"> </w:t>
      </w:r>
    </w:p>
    <w:p w14:paraId="3FEBB161" w14:textId="77777777" w:rsidR="00372964" w:rsidRPr="00B3012C" w:rsidRDefault="00372964" w:rsidP="00EA597E">
      <w:pPr>
        <w:tabs>
          <w:tab w:val="right" w:pos="8639"/>
        </w:tabs>
        <w:spacing w:line="20" w:lineRule="atLeast"/>
        <w:ind w:firstLine="360"/>
        <w:jc w:val="center"/>
        <w:rPr>
          <w:rFonts w:ascii="Century Gothic" w:hAnsi="Century Gothic" w:cs="Book Antiqua"/>
          <w:sz w:val="22"/>
          <w:szCs w:val="22"/>
        </w:rPr>
      </w:pPr>
    </w:p>
    <w:p w14:paraId="580D57CB" w14:textId="77777777" w:rsidR="003A38F8" w:rsidRDefault="003A38F8" w:rsidP="003A38F8">
      <w:pPr>
        <w:tabs>
          <w:tab w:val="right" w:pos="6300"/>
        </w:tabs>
        <w:spacing w:line="20" w:lineRule="atLeast"/>
        <w:jc w:val="center"/>
        <w:rPr>
          <w:rFonts w:ascii="Century Gothic" w:hAnsi="Century Gothic" w:cs="Book Antiqua"/>
          <w:b/>
          <w:bCs/>
          <w:sz w:val="22"/>
          <w:szCs w:val="22"/>
        </w:rPr>
      </w:pPr>
      <w:r w:rsidRPr="00B3012C">
        <w:rPr>
          <w:rFonts w:ascii="Century Gothic" w:hAnsi="Century Gothic" w:cs="Book Antiqua"/>
          <w:b/>
          <w:bCs/>
          <w:sz w:val="22"/>
          <w:szCs w:val="22"/>
        </w:rPr>
        <w:t>IV. My God, my God, why have you forsaken me?</w:t>
      </w:r>
    </w:p>
    <w:p w14:paraId="12EDF3D8" w14:textId="77777777" w:rsidR="003A38F8" w:rsidRPr="00B3012C" w:rsidRDefault="003A38F8" w:rsidP="003A38F8">
      <w:pPr>
        <w:tabs>
          <w:tab w:val="right" w:pos="6300"/>
        </w:tabs>
        <w:spacing w:line="20" w:lineRule="atLeast"/>
        <w:jc w:val="center"/>
        <w:rPr>
          <w:rFonts w:ascii="Century Gothic" w:hAnsi="Century Gothic" w:cs="Book Antiqua"/>
          <w:b/>
          <w:bCs/>
          <w:sz w:val="22"/>
          <w:szCs w:val="22"/>
        </w:rPr>
      </w:pPr>
      <w:r>
        <w:rPr>
          <w:rFonts w:ascii="Century Gothic" w:hAnsi="Century Gothic" w:cs="Book Antiqua"/>
          <w:sz w:val="22"/>
          <w:szCs w:val="22"/>
        </w:rPr>
        <w:t>Burns Stanfield</w:t>
      </w:r>
      <w:r w:rsidRPr="00B3012C">
        <w:rPr>
          <w:rFonts w:ascii="Century Gothic" w:hAnsi="Century Gothic" w:cs="Book Antiqua"/>
          <w:b/>
          <w:bCs/>
          <w:sz w:val="22"/>
          <w:szCs w:val="22"/>
        </w:rPr>
        <w:t xml:space="preserve"> </w:t>
      </w:r>
    </w:p>
    <w:p w14:paraId="4DB06AED" w14:textId="77777777" w:rsidR="003A38F8" w:rsidRPr="00B3012C" w:rsidRDefault="003A38F8" w:rsidP="003A38F8">
      <w:pPr>
        <w:tabs>
          <w:tab w:val="right" w:pos="8784"/>
        </w:tabs>
        <w:spacing w:line="20" w:lineRule="atLeast"/>
        <w:jc w:val="center"/>
        <w:rPr>
          <w:rFonts w:ascii="Century Gothic" w:hAnsi="Century Gothic" w:cs="Book Antiqua"/>
          <w:b/>
          <w:bCs/>
          <w:sz w:val="22"/>
          <w:szCs w:val="22"/>
        </w:rPr>
      </w:pPr>
    </w:p>
    <w:p w14:paraId="0402EE8D" w14:textId="77777777"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Scripture</w:t>
      </w:r>
      <w:r w:rsidRPr="00B3012C">
        <w:rPr>
          <w:rFonts w:ascii="Century Gothic" w:hAnsi="Century Gothic" w:cs="Book Antiqua"/>
          <w:sz w:val="22"/>
          <w:szCs w:val="22"/>
        </w:rPr>
        <w:tab/>
        <w:t>Matthew 27:45-49</w:t>
      </w:r>
    </w:p>
    <w:p w14:paraId="7F8652A3" w14:textId="77777777"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Silence</w:t>
      </w:r>
    </w:p>
    <w:p w14:paraId="5F1D38FD" w14:textId="77777777" w:rsidR="003A38F8" w:rsidRPr="005D33D0" w:rsidRDefault="003A38F8" w:rsidP="003A38F8">
      <w:pPr>
        <w:pStyle w:val="BodyText3"/>
        <w:tabs>
          <w:tab w:val="right" w:pos="8784"/>
        </w:tabs>
        <w:spacing w:line="264" w:lineRule="auto"/>
        <w:ind w:firstLine="360"/>
        <w:jc w:val="left"/>
        <w:rPr>
          <w:rFonts w:ascii="Century Gothic" w:hAnsi="Century Gothic" w:cs="Book Antiqua"/>
          <w:i w:val="0"/>
          <w:iCs/>
          <w:sz w:val="22"/>
          <w:szCs w:val="22"/>
        </w:rPr>
      </w:pPr>
      <w:r w:rsidRPr="005D33D0">
        <w:rPr>
          <w:rFonts w:ascii="Century Gothic" w:hAnsi="Century Gothic" w:cs="Book Antiqua"/>
          <w:i w:val="0"/>
          <w:iCs/>
          <w:sz w:val="22"/>
          <w:szCs w:val="22"/>
        </w:rPr>
        <w:t xml:space="preserve">Piano Meditation                         </w:t>
      </w:r>
      <w:r w:rsidRPr="005D33D0">
        <w:rPr>
          <w:rFonts w:ascii="Century Gothic" w:hAnsi="Century Gothic" w:cs="Book Antiqua"/>
          <w:i w:val="0"/>
          <w:iCs/>
          <w:sz w:val="22"/>
          <w:szCs w:val="22"/>
        </w:rPr>
        <w:tab/>
      </w:r>
    </w:p>
    <w:p w14:paraId="7F2032D3" w14:textId="437E7750" w:rsidR="003A38F8" w:rsidRDefault="00372964" w:rsidP="003A38F8">
      <w:pPr>
        <w:tabs>
          <w:tab w:val="right" w:pos="6300"/>
        </w:tabs>
        <w:spacing w:line="20" w:lineRule="atLeast"/>
        <w:jc w:val="center"/>
        <w:rPr>
          <w:rFonts w:ascii="Century Gothic" w:hAnsi="Century Gothic" w:cs="Book Antiqua"/>
          <w:sz w:val="22"/>
          <w:szCs w:val="22"/>
        </w:rPr>
      </w:pPr>
      <w:r>
        <w:rPr>
          <w:rFonts w:ascii="Century Gothic" w:hAnsi="Century Gothic" w:cs="Book Antiqua"/>
          <w:sz w:val="22"/>
          <w:szCs w:val="22"/>
        </w:rPr>
        <w:t xml:space="preserve"> </w:t>
      </w:r>
    </w:p>
    <w:p w14:paraId="65B4017E" w14:textId="77777777" w:rsidR="00372964" w:rsidRPr="00301E4E" w:rsidRDefault="00372964" w:rsidP="003A38F8">
      <w:pPr>
        <w:tabs>
          <w:tab w:val="right" w:pos="6300"/>
        </w:tabs>
        <w:spacing w:line="20" w:lineRule="atLeast"/>
        <w:jc w:val="center"/>
        <w:rPr>
          <w:rFonts w:ascii="Century Gothic" w:hAnsi="Century Gothic" w:cs="Book Antiqua"/>
          <w:sz w:val="22"/>
          <w:szCs w:val="22"/>
        </w:rPr>
      </w:pPr>
    </w:p>
    <w:p w14:paraId="114ABE98" w14:textId="77777777" w:rsidR="003A38F8" w:rsidRDefault="003A38F8" w:rsidP="003A38F8">
      <w:pPr>
        <w:tabs>
          <w:tab w:val="right" w:pos="6300"/>
        </w:tabs>
        <w:spacing w:line="20" w:lineRule="atLeast"/>
        <w:jc w:val="center"/>
        <w:rPr>
          <w:rFonts w:ascii="Century Gothic" w:hAnsi="Century Gothic" w:cs="Book Antiqua"/>
          <w:b/>
          <w:bCs/>
          <w:sz w:val="22"/>
          <w:szCs w:val="22"/>
        </w:rPr>
      </w:pPr>
      <w:r w:rsidRPr="00B3012C">
        <w:rPr>
          <w:rFonts w:ascii="Century Gothic" w:hAnsi="Century Gothic" w:cs="Book Antiqua"/>
          <w:b/>
          <w:bCs/>
          <w:sz w:val="22"/>
          <w:szCs w:val="22"/>
        </w:rPr>
        <w:t>V. I thirst!</w:t>
      </w:r>
    </w:p>
    <w:p w14:paraId="7B7E7D18" w14:textId="77777777" w:rsidR="003A38F8" w:rsidRDefault="003A38F8" w:rsidP="003A38F8">
      <w:pPr>
        <w:tabs>
          <w:tab w:val="right" w:pos="6300"/>
        </w:tabs>
        <w:spacing w:line="20" w:lineRule="atLeast"/>
        <w:jc w:val="center"/>
        <w:rPr>
          <w:rFonts w:ascii="Century Gothic" w:hAnsi="Century Gothic" w:cs="Book Antiqua"/>
          <w:sz w:val="22"/>
          <w:szCs w:val="22"/>
        </w:rPr>
      </w:pPr>
      <w:r>
        <w:rPr>
          <w:rFonts w:ascii="Century Gothic" w:hAnsi="Century Gothic" w:cs="Book Antiqua"/>
          <w:sz w:val="22"/>
          <w:szCs w:val="22"/>
        </w:rPr>
        <w:t>Kayla McKinsey</w:t>
      </w:r>
    </w:p>
    <w:p w14:paraId="3E92048B" w14:textId="77777777" w:rsidR="003A38F8" w:rsidRPr="00301E4E" w:rsidRDefault="003A38F8" w:rsidP="003A38F8">
      <w:pPr>
        <w:tabs>
          <w:tab w:val="right" w:pos="6300"/>
        </w:tabs>
        <w:spacing w:line="20" w:lineRule="atLeast"/>
        <w:jc w:val="center"/>
        <w:rPr>
          <w:rFonts w:ascii="Century Gothic" w:hAnsi="Century Gothic" w:cs="Book Antiqua"/>
          <w:sz w:val="22"/>
          <w:szCs w:val="22"/>
        </w:rPr>
      </w:pPr>
    </w:p>
    <w:p w14:paraId="02C52809" w14:textId="77777777"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Scripture</w:t>
      </w:r>
      <w:r w:rsidRPr="00B3012C">
        <w:rPr>
          <w:rFonts w:ascii="Century Gothic" w:hAnsi="Century Gothic" w:cs="Book Antiqua"/>
          <w:sz w:val="22"/>
          <w:szCs w:val="22"/>
        </w:rPr>
        <w:tab/>
        <w:t>John 19:28-29</w:t>
      </w:r>
    </w:p>
    <w:p w14:paraId="609D8515" w14:textId="77777777" w:rsidR="003A38F8" w:rsidRPr="00B3012C" w:rsidRDefault="003A38F8" w:rsidP="003A38F8">
      <w:pPr>
        <w:tabs>
          <w:tab w:val="right" w:pos="6300"/>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Silence</w:t>
      </w:r>
    </w:p>
    <w:p w14:paraId="16077018" w14:textId="77777777" w:rsidR="003A38F8" w:rsidRPr="00B3012C" w:rsidRDefault="003A38F8" w:rsidP="003A38F8">
      <w:pPr>
        <w:tabs>
          <w:tab w:val="right" w:pos="8639"/>
        </w:tabs>
        <w:spacing w:line="20" w:lineRule="atLeast"/>
        <w:ind w:firstLine="360"/>
        <w:rPr>
          <w:rFonts w:ascii="Century Gothic" w:hAnsi="Century Gothic" w:cs="Book Antiqua"/>
          <w:i/>
          <w:sz w:val="22"/>
          <w:szCs w:val="22"/>
        </w:rPr>
      </w:pPr>
      <w:r w:rsidRPr="00B3012C">
        <w:rPr>
          <w:rFonts w:ascii="Century Gothic" w:hAnsi="Century Gothic" w:cs="Book Antiqua"/>
          <w:sz w:val="22"/>
          <w:szCs w:val="22"/>
        </w:rPr>
        <w:t>Pastoral Prayer</w:t>
      </w:r>
      <w:r w:rsidRPr="00B3012C">
        <w:rPr>
          <w:rFonts w:ascii="Century Gothic" w:hAnsi="Century Gothic" w:cs="Book Antiqua"/>
          <w:sz w:val="22"/>
          <w:szCs w:val="22"/>
        </w:rPr>
        <w:tab/>
      </w:r>
      <w:r w:rsidRPr="00C3525A">
        <w:rPr>
          <w:rFonts w:ascii="Century Gothic" w:hAnsi="Century Gothic" w:cs="Book Antiqua"/>
          <w:b/>
          <w:sz w:val="22"/>
          <w:szCs w:val="22"/>
        </w:rPr>
        <w:t xml:space="preserve"> </w:t>
      </w:r>
    </w:p>
    <w:p w14:paraId="3A613BE7" w14:textId="77777777" w:rsidR="00EA597E" w:rsidRPr="00EA597E" w:rsidRDefault="00EA597E" w:rsidP="003A38F8">
      <w:pPr>
        <w:tabs>
          <w:tab w:val="right" w:pos="6300"/>
        </w:tabs>
        <w:spacing w:line="20" w:lineRule="atLeast"/>
        <w:rPr>
          <w:rFonts w:ascii="Century Gothic" w:hAnsi="Century Gothic" w:cs="Book Antiqua"/>
          <w:sz w:val="22"/>
          <w:szCs w:val="22"/>
        </w:rPr>
      </w:pPr>
    </w:p>
    <w:p w14:paraId="1C54BFF3" w14:textId="77777777" w:rsidR="003A38F8" w:rsidRDefault="003A38F8" w:rsidP="003A38F8">
      <w:pPr>
        <w:tabs>
          <w:tab w:val="right" w:pos="6300"/>
        </w:tabs>
        <w:spacing w:line="20" w:lineRule="atLeast"/>
        <w:jc w:val="center"/>
        <w:rPr>
          <w:rFonts w:ascii="Century Gothic" w:hAnsi="Century Gothic" w:cs="Book Antiqua"/>
          <w:b/>
          <w:bCs/>
          <w:sz w:val="22"/>
          <w:szCs w:val="22"/>
        </w:rPr>
      </w:pPr>
      <w:r w:rsidRPr="00B3012C">
        <w:rPr>
          <w:rFonts w:ascii="Century Gothic" w:hAnsi="Century Gothic" w:cs="Book Antiqua"/>
          <w:b/>
          <w:bCs/>
          <w:sz w:val="22"/>
          <w:szCs w:val="22"/>
        </w:rPr>
        <w:t>VI. It is finished.</w:t>
      </w:r>
    </w:p>
    <w:p w14:paraId="7A547CA1" w14:textId="77777777" w:rsidR="003A38F8" w:rsidRDefault="003A38F8" w:rsidP="003A38F8">
      <w:pPr>
        <w:tabs>
          <w:tab w:val="right" w:pos="6300"/>
        </w:tabs>
        <w:spacing w:line="20" w:lineRule="atLeast"/>
        <w:jc w:val="center"/>
        <w:rPr>
          <w:rFonts w:ascii="Century Gothic" w:hAnsi="Century Gothic" w:cs="Book Antiqua"/>
          <w:sz w:val="22"/>
          <w:szCs w:val="22"/>
        </w:rPr>
      </w:pPr>
      <w:r w:rsidRPr="00301E4E">
        <w:rPr>
          <w:rFonts w:ascii="Century Gothic" w:hAnsi="Century Gothic" w:cs="Book Antiqua"/>
          <w:sz w:val="22"/>
          <w:szCs w:val="22"/>
        </w:rPr>
        <w:t>Hannah Ozm</w:t>
      </w:r>
      <w:r>
        <w:rPr>
          <w:rFonts w:ascii="Century Gothic" w:hAnsi="Century Gothic" w:cs="Book Antiqua"/>
          <w:sz w:val="22"/>
          <w:szCs w:val="22"/>
        </w:rPr>
        <w:t>u</w:t>
      </w:r>
      <w:r w:rsidRPr="00301E4E">
        <w:rPr>
          <w:rFonts w:ascii="Century Gothic" w:hAnsi="Century Gothic" w:cs="Book Antiqua"/>
          <w:sz w:val="22"/>
          <w:szCs w:val="22"/>
        </w:rPr>
        <w:t>n</w:t>
      </w:r>
    </w:p>
    <w:p w14:paraId="163E24E7" w14:textId="77777777" w:rsidR="003A38F8" w:rsidRPr="00301E4E" w:rsidRDefault="003A38F8" w:rsidP="003A38F8">
      <w:pPr>
        <w:tabs>
          <w:tab w:val="right" w:pos="6300"/>
        </w:tabs>
        <w:spacing w:line="20" w:lineRule="atLeast"/>
        <w:jc w:val="center"/>
        <w:rPr>
          <w:rFonts w:ascii="Century Gothic" w:hAnsi="Century Gothic" w:cs="Book Antiqua"/>
          <w:sz w:val="22"/>
          <w:szCs w:val="22"/>
        </w:rPr>
      </w:pPr>
    </w:p>
    <w:p w14:paraId="691A617F" w14:textId="77777777"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Scripture</w:t>
      </w:r>
      <w:r w:rsidRPr="00B3012C">
        <w:rPr>
          <w:rFonts w:ascii="Century Gothic" w:hAnsi="Century Gothic" w:cs="Book Antiqua"/>
          <w:sz w:val="22"/>
          <w:szCs w:val="22"/>
        </w:rPr>
        <w:tab/>
        <w:t>John 19:30</w:t>
      </w:r>
    </w:p>
    <w:p w14:paraId="341B2C17" w14:textId="77777777" w:rsidR="003A38F8" w:rsidRPr="00B3012C" w:rsidRDefault="003A38F8" w:rsidP="003A38F8">
      <w:pPr>
        <w:tabs>
          <w:tab w:val="right" w:pos="6300"/>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Silence</w:t>
      </w:r>
    </w:p>
    <w:p w14:paraId="117737DD" w14:textId="77777777" w:rsidR="003A38F8" w:rsidRPr="00B3012C" w:rsidRDefault="003A38F8" w:rsidP="003A38F8">
      <w:pPr>
        <w:tabs>
          <w:tab w:val="right" w:pos="1439"/>
          <w:tab w:val="right" w:pos="6300"/>
        </w:tabs>
        <w:rPr>
          <w:rFonts w:ascii="Century Gothic" w:hAnsi="Century Gothic" w:cs="Book Antiqua"/>
          <w:i/>
          <w:sz w:val="22"/>
          <w:szCs w:val="22"/>
        </w:rPr>
      </w:pPr>
      <w:r>
        <w:rPr>
          <w:rFonts w:ascii="Century Gothic" w:hAnsi="Century Gothic" w:cs="Book Antiqua"/>
          <w:sz w:val="22"/>
          <w:szCs w:val="22"/>
        </w:rPr>
        <w:t xml:space="preserve">      </w:t>
      </w:r>
      <w:r w:rsidRPr="00B3012C">
        <w:rPr>
          <w:rFonts w:ascii="Century Gothic" w:hAnsi="Century Gothic" w:cs="Book Antiqua"/>
          <w:sz w:val="22"/>
          <w:szCs w:val="22"/>
        </w:rPr>
        <w:t>Meditation</w:t>
      </w:r>
      <w:r>
        <w:rPr>
          <w:rFonts w:ascii="Century Gothic" w:hAnsi="Century Gothic" w:cs="Book Antiqua"/>
          <w:sz w:val="22"/>
          <w:szCs w:val="22"/>
        </w:rPr>
        <w:t xml:space="preserve">   </w:t>
      </w:r>
      <w:r w:rsidRPr="00B3012C">
        <w:rPr>
          <w:rFonts w:ascii="Century Gothic" w:hAnsi="Century Gothic" w:cs="Book Antiqua"/>
          <w:sz w:val="22"/>
          <w:szCs w:val="22"/>
        </w:rPr>
        <w:tab/>
      </w:r>
      <w:r w:rsidRPr="00366D1E">
        <w:rPr>
          <w:rFonts w:ascii="Century Gothic" w:hAnsi="Century Gothic" w:cs="Book Antiqua"/>
          <w:b/>
          <w:sz w:val="22"/>
          <w:szCs w:val="22"/>
        </w:rPr>
        <w:t xml:space="preserve">                                                    </w:t>
      </w:r>
      <w:r>
        <w:rPr>
          <w:rFonts w:ascii="Century Gothic" w:hAnsi="Century Gothic" w:cs="Book Antiqua"/>
          <w:b/>
          <w:sz w:val="22"/>
          <w:szCs w:val="22"/>
        </w:rPr>
        <w:t xml:space="preserve">                               </w:t>
      </w:r>
      <w:r w:rsidRPr="00366D1E">
        <w:rPr>
          <w:rFonts w:ascii="Century Gothic" w:hAnsi="Century Gothic" w:cs="Book Antiqua"/>
          <w:b/>
          <w:sz w:val="22"/>
          <w:szCs w:val="22"/>
        </w:rPr>
        <w:t xml:space="preserve">  </w:t>
      </w:r>
      <w:r w:rsidRPr="00366D1E">
        <w:rPr>
          <w:rFonts w:ascii="Century Gothic" w:hAnsi="Century Gothic" w:cs="Book Antiqua"/>
          <w:b/>
          <w:i/>
          <w:sz w:val="22"/>
          <w:szCs w:val="22"/>
        </w:rPr>
        <w:t xml:space="preserve"> </w:t>
      </w:r>
    </w:p>
    <w:p w14:paraId="25A6D408" w14:textId="77777777" w:rsidR="003A38F8" w:rsidRPr="00B3012C" w:rsidRDefault="003A38F8" w:rsidP="003A38F8">
      <w:pPr>
        <w:tabs>
          <w:tab w:val="right" w:pos="1439"/>
          <w:tab w:val="right" w:pos="6300"/>
        </w:tabs>
        <w:spacing w:line="20" w:lineRule="atLeast"/>
        <w:rPr>
          <w:rFonts w:ascii="Century Gothic" w:hAnsi="Century Gothic" w:cs="Book Antiqua"/>
          <w:sz w:val="22"/>
          <w:szCs w:val="22"/>
        </w:rPr>
      </w:pPr>
    </w:p>
    <w:p w14:paraId="0C20F9F8" w14:textId="77777777" w:rsidR="003A38F8" w:rsidRDefault="003A38F8" w:rsidP="003A38F8">
      <w:pPr>
        <w:tabs>
          <w:tab w:val="right" w:pos="6300"/>
        </w:tabs>
        <w:spacing w:line="20" w:lineRule="atLeast"/>
        <w:jc w:val="center"/>
        <w:rPr>
          <w:rFonts w:ascii="Century Gothic" w:hAnsi="Century Gothic" w:cs="Book Antiqua"/>
          <w:b/>
          <w:bCs/>
          <w:sz w:val="22"/>
          <w:szCs w:val="22"/>
        </w:rPr>
      </w:pPr>
      <w:r w:rsidRPr="00B3012C">
        <w:rPr>
          <w:rFonts w:ascii="Century Gothic" w:hAnsi="Century Gothic" w:cs="Book Antiqua"/>
          <w:b/>
          <w:bCs/>
          <w:sz w:val="22"/>
          <w:szCs w:val="22"/>
        </w:rPr>
        <w:t>VII. Father, into thy hands I commend my spirit.</w:t>
      </w:r>
    </w:p>
    <w:p w14:paraId="6822685F" w14:textId="77777777" w:rsidR="003A38F8" w:rsidRPr="005D33D0" w:rsidRDefault="003A38F8" w:rsidP="003A38F8">
      <w:pPr>
        <w:tabs>
          <w:tab w:val="right" w:pos="6300"/>
        </w:tabs>
        <w:spacing w:line="20" w:lineRule="atLeast"/>
        <w:jc w:val="center"/>
        <w:rPr>
          <w:rFonts w:ascii="Century Gothic" w:hAnsi="Century Gothic" w:cs="Book Antiqua"/>
          <w:sz w:val="22"/>
          <w:szCs w:val="22"/>
        </w:rPr>
      </w:pPr>
      <w:r>
        <w:rPr>
          <w:rFonts w:ascii="Century Gothic" w:hAnsi="Century Gothic" w:cs="Book Antiqua"/>
          <w:sz w:val="22"/>
          <w:szCs w:val="22"/>
        </w:rPr>
        <w:t>Samuel Lopes Teodorak</w:t>
      </w:r>
    </w:p>
    <w:p w14:paraId="0B0AF715" w14:textId="77777777" w:rsidR="003A38F8" w:rsidRPr="00857166" w:rsidRDefault="003A38F8" w:rsidP="003A38F8">
      <w:pPr>
        <w:pStyle w:val="BulletinHL"/>
      </w:pPr>
    </w:p>
    <w:p w14:paraId="3EB589B1" w14:textId="3E118A50"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Scripture</w:t>
      </w:r>
      <w:r w:rsidRPr="00B3012C">
        <w:rPr>
          <w:rFonts w:ascii="Century Gothic" w:hAnsi="Century Gothic" w:cs="Book Antiqua"/>
          <w:sz w:val="22"/>
          <w:szCs w:val="22"/>
        </w:rPr>
        <w:tab/>
      </w:r>
      <w:r w:rsidR="000B36C0">
        <w:rPr>
          <w:rFonts w:ascii="Century Gothic" w:hAnsi="Century Gothic" w:cs="Book Antiqua"/>
          <w:sz w:val="22"/>
          <w:szCs w:val="22"/>
        </w:rPr>
        <w:t xml:space="preserve">        </w:t>
      </w:r>
      <w:r w:rsidRPr="00B3012C">
        <w:rPr>
          <w:rFonts w:ascii="Century Gothic" w:hAnsi="Century Gothic" w:cs="Book Antiqua"/>
          <w:sz w:val="22"/>
          <w:szCs w:val="22"/>
        </w:rPr>
        <w:t>Luke 23:44-46</w:t>
      </w:r>
    </w:p>
    <w:p w14:paraId="55701375" w14:textId="77777777" w:rsidR="003A38F8" w:rsidRPr="00B3012C" w:rsidRDefault="003A38F8" w:rsidP="003A38F8">
      <w:pPr>
        <w:tabs>
          <w:tab w:val="right" w:pos="8784"/>
        </w:tabs>
        <w:spacing w:line="20" w:lineRule="atLeast"/>
        <w:ind w:firstLine="360"/>
        <w:rPr>
          <w:rFonts w:ascii="Century Gothic" w:hAnsi="Century Gothic" w:cs="Book Antiqua"/>
          <w:sz w:val="22"/>
          <w:szCs w:val="22"/>
        </w:rPr>
      </w:pPr>
      <w:r w:rsidRPr="00B3012C">
        <w:rPr>
          <w:rFonts w:ascii="Century Gothic" w:hAnsi="Century Gothic" w:cs="Book Antiqua"/>
          <w:sz w:val="22"/>
          <w:szCs w:val="22"/>
        </w:rPr>
        <w:t>Silence</w:t>
      </w:r>
    </w:p>
    <w:p w14:paraId="47A74645" w14:textId="7F530031" w:rsidR="003A38F8" w:rsidRPr="005D33D0" w:rsidRDefault="003A38F8" w:rsidP="003A38F8">
      <w:pPr>
        <w:tabs>
          <w:tab w:val="right" w:pos="8784"/>
        </w:tabs>
        <w:spacing w:line="20" w:lineRule="atLeast"/>
        <w:rPr>
          <w:rFonts w:ascii="Century Gothic" w:hAnsi="Century Gothic" w:cs="Book Antiqua"/>
          <w:bCs/>
          <w:sz w:val="22"/>
          <w:szCs w:val="22"/>
        </w:rPr>
      </w:pPr>
      <w:r w:rsidRPr="00B3012C">
        <w:rPr>
          <w:rFonts w:ascii="Century Gothic" w:hAnsi="Century Gothic" w:cs="Book Antiqua"/>
          <w:sz w:val="22"/>
          <w:szCs w:val="22"/>
        </w:rPr>
        <w:t xml:space="preserve">      Poem                                                 </w:t>
      </w:r>
      <w:r w:rsidR="00372964">
        <w:rPr>
          <w:rFonts w:ascii="Century Gothic" w:hAnsi="Century Gothic" w:cs="Book Antiqua"/>
          <w:sz w:val="22"/>
          <w:szCs w:val="22"/>
        </w:rPr>
        <w:t xml:space="preserve">       </w:t>
      </w:r>
      <w:r w:rsidRPr="00B3012C">
        <w:rPr>
          <w:rFonts w:ascii="Century Gothic" w:hAnsi="Century Gothic" w:cs="Book Antiqua"/>
          <w:sz w:val="22"/>
          <w:szCs w:val="22"/>
        </w:rPr>
        <w:t>“</w:t>
      </w:r>
      <w:r w:rsidRPr="00955A15">
        <w:rPr>
          <w:rFonts w:ascii="Century Gothic" w:hAnsi="Century Gothic" w:cs="Book Antiqua"/>
          <w:sz w:val="22"/>
          <w:szCs w:val="22"/>
        </w:rPr>
        <w:t>Friday”</w:t>
      </w:r>
      <w:r w:rsidRPr="00B3012C">
        <w:rPr>
          <w:rFonts w:ascii="Century Gothic" w:hAnsi="Century Gothic" w:cs="Book Antiqua"/>
          <w:sz w:val="22"/>
          <w:szCs w:val="22"/>
        </w:rPr>
        <w:tab/>
      </w:r>
      <w:r>
        <w:rPr>
          <w:rFonts w:ascii="Century Gothic" w:hAnsi="Century Gothic" w:cs="Book Antiqua"/>
          <w:sz w:val="22"/>
          <w:szCs w:val="22"/>
        </w:rPr>
        <w:t xml:space="preserve">~ </w:t>
      </w:r>
      <w:r w:rsidRPr="005D33D0">
        <w:rPr>
          <w:rFonts w:ascii="Century Gothic" w:hAnsi="Century Gothic" w:cs="Book Antiqua"/>
          <w:bCs/>
          <w:i/>
          <w:iCs/>
          <w:sz w:val="22"/>
          <w:szCs w:val="22"/>
        </w:rPr>
        <w:t>Ann Weems</w:t>
      </w:r>
    </w:p>
    <w:p w14:paraId="773FABF1" w14:textId="77777777" w:rsidR="003A38F8" w:rsidRPr="00791208" w:rsidRDefault="003A38F8" w:rsidP="003A38F8">
      <w:pPr>
        <w:pStyle w:val="BulletinHL"/>
      </w:pPr>
    </w:p>
    <w:p w14:paraId="60B42573" w14:textId="77777777" w:rsidR="003A38F8" w:rsidRDefault="003A38F8" w:rsidP="00EA597E">
      <w:pPr>
        <w:tabs>
          <w:tab w:val="right" w:pos="6300"/>
        </w:tabs>
        <w:spacing w:line="20" w:lineRule="atLeast"/>
        <w:jc w:val="center"/>
        <w:rPr>
          <w:rFonts w:ascii="Century Gothic" w:hAnsi="Century Gothic" w:cs="Book Antiqua"/>
          <w:b/>
          <w:bCs/>
          <w:sz w:val="22"/>
          <w:szCs w:val="22"/>
        </w:rPr>
      </w:pPr>
    </w:p>
    <w:p w14:paraId="7A0D9201" w14:textId="56035224" w:rsidR="003A38F8" w:rsidRPr="00B3012C" w:rsidRDefault="00EA597E" w:rsidP="003A38F8">
      <w:pPr>
        <w:tabs>
          <w:tab w:val="right" w:pos="6300"/>
        </w:tabs>
        <w:spacing w:line="20" w:lineRule="atLeast"/>
        <w:rPr>
          <w:rFonts w:ascii="Century Gothic" w:hAnsi="Century Gothic" w:cs="Book Antiqua"/>
          <w:bCs/>
          <w:i/>
          <w:sz w:val="22"/>
          <w:szCs w:val="22"/>
        </w:rPr>
      </w:pPr>
      <w:r>
        <w:rPr>
          <w:rFonts w:ascii="Century Gothic" w:hAnsi="Century Gothic" w:cs="Book Antiqua"/>
          <w:b/>
          <w:bCs/>
          <w:sz w:val="22"/>
          <w:szCs w:val="22"/>
        </w:rPr>
        <w:t>HYMN:</w:t>
      </w:r>
      <w:r w:rsidR="003A38F8" w:rsidRPr="00B3012C">
        <w:rPr>
          <w:rFonts w:ascii="Century Gothic" w:hAnsi="Century Gothic" w:cs="Book Antiqua"/>
          <w:b/>
          <w:bCs/>
          <w:sz w:val="22"/>
          <w:szCs w:val="22"/>
        </w:rPr>
        <w:t xml:space="preserve">                          </w:t>
      </w:r>
      <w:r>
        <w:rPr>
          <w:rFonts w:ascii="Century Gothic" w:hAnsi="Century Gothic" w:cs="Book Antiqua"/>
          <w:b/>
          <w:bCs/>
          <w:sz w:val="22"/>
          <w:szCs w:val="22"/>
        </w:rPr>
        <w:t xml:space="preserve">               </w:t>
      </w:r>
      <w:r w:rsidR="000D5886">
        <w:rPr>
          <w:rFonts w:ascii="Century Gothic" w:hAnsi="Century Gothic" w:cs="Book Antiqua"/>
          <w:b/>
          <w:bCs/>
          <w:sz w:val="22"/>
          <w:szCs w:val="22"/>
        </w:rPr>
        <w:t xml:space="preserve">         </w:t>
      </w:r>
      <w:r>
        <w:rPr>
          <w:rFonts w:ascii="Century Gothic" w:hAnsi="Century Gothic" w:cs="Book Antiqua"/>
          <w:b/>
          <w:bCs/>
          <w:sz w:val="22"/>
          <w:szCs w:val="22"/>
        </w:rPr>
        <w:t xml:space="preserve">  “</w:t>
      </w:r>
      <w:r w:rsidR="003A38F8">
        <w:rPr>
          <w:rFonts w:ascii="Century Gothic" w:hAnsi="Century Gothic" w:cs="Book Antiqua"/>
          <w:bCs/>
          <w:i/>
          <w:sz w:val="22"/>
          <w:szCs w:val="22"/>
        </w:rPr>
        <w:t>Were You There?</w:t>
      </w:r>
      <w:r>
        <w:rPr>
          <w:rFonts w:ascii="Century Gothic" w:hAnsi="Century Gothic" w:cs="Book Antiqua"/>
          <w:bCs/>
          <w:i/>
          <w:sz w:val="22"/>
          <w:szCs w:val="22"/>
        </w:rPr>
        <w:t>”</w:t>
      </w:r>
      <w:r w:rsidR="003A38F8" w:rsidRPr="00B3012C">
        <w:rPr>
          <w:rFonts w:ascii="Century Gothic" w:hAnsi="Century Gothic" w:cs="Book Antiqua"/>
          <w:bCs/>
          <w:sz w:val="22"/>
          <w:szCs w:val="22"/>
        </w:rPr>
        <w:tab/>
      </w:r>
      <w:r w:rsidR="003A38F8">
        <w:rPr>
          <w:rFonts w:ascii="Century Gothic" w:hAnsi="Century Gothic" w:cs="Book Antiqua"/>
          <w:bCs/>
          <w:sz w:val="22"/>
          <w:szCs w:val="22"/>
        </w:rPr>
        <w:t xml:space="preserve">                                     #228</w:t>
      </w:r>
    </w:p>
    <w:p w14:paraId="75A71969" w14:textId="6266C370" w:rsidR="003A38F8" w:rsidRPr="00A570E9" w:rsidRDefault="003A38F8" w:rsidP="003A38F8">
      <w:pPr>
        <w:tabs>
          <w:tab w:val="right" w:pos="6300"/>
        </w:tabs>
        <w:spacing w:line="20" w:lineRule="atLeast"/>
        <w:rPr>
          <w:rFonts w:ascii="Century Gothic" w:hAnsi="Century Gothic" w:cs="Book Antiqua"/>
          <w:sz w:val="22"/>
          <w:szCs w:val="22"/>
        </w:rPr>
      </w:pPr>
      <w:r>
        <w:rPr>
          <w:rFonts w:ascii="Century Gothic" w:hAnsi="Century Gothic" w:cs="Book Antiqua"/>
          <w:b/>
          <w:bCs/>
          <w:sz w:val="22"/>
          <w:szCs w:val="22"/>
        </w:rPr>
        <w:tab/>
      </w:r>
      <w:r>
        <w:rPr>
          <w:rFonts w:ascii="Century Gothic" w:hAnsi="Century Gothic" w:cs="Book Antiqua"/>
          <w:b/>
          <w:bCs/>
          <w:sz w:val="22"/>
          <w:szCs w:val="22"/>
        </w:rPr>
        <w:tab/>
      </w:r>
      <w:r w:rsidR="00B152EA">
        <w:rPr>
          <w:rFonts w:ascii="Century Gothic" w:hAnsi="Century Gothic" w:cs="Book Antiqua"/>
          <w:b/>
          <w:bCs/>
          <w:sz w:val="22"/>
          <w:szCs w:val="22"/>
        </w:rPr>
        <w:t xml:space="preserve">         </w:t>
      </w:r>
      <w:r w:rsidR="000B36C0">
        <w:rPr>
          <w:rFonts w:ascii="Century Gothic" w:hAnsi="Century Gothic" w:cs="Book Antiqua"/>
          <w:b/>
          <w:bCs/>
          <w:sz w:val="22"/>
          <w:szCs w:val="22"/>
        </w:rPr>
        <w:tab/>
      </w:r>
      <w:r w:rsidR="00372964">
        <w:rPr>
          <w:rFonts w:ascii="Century Gothic" w:hAnsi="Century Gothic" w:cs="Book Antiqua"/>
          <w:b/>
          <w:bCs/>
          <w:sz w:val="22"/>
          <w:szCs w:val="22"/>
        </w:rPr>
        <w:t xml:space="preserve">  </w:t>
      </w:r>
      <w:r w:rsidRPr="00A570E9">
        <w:rPr>
          <w:rFonts w:ascii="Century Gothic" w:hAnsi="Century Gothic" w:cs="Book Antiqua"/>
          <w:sz w:val="22"/>
          <w:szCs w:val="22"/>
        </w:rPr>
        <w:t>Lauren Basler</w:t>
      </w:r>
    </w:p>
    <w:p w14:paraId="205009DA" w14:textId="05A2C2F4" w:rsidR="00C40974" w:rsidRDefault="00C40974" w:rsidP="003A38F8">
      <w:pPr>
        <w:tabs>
          <w:tab w:val="right" w:pos="6300"/>
        </w:tabs>
        <w:spacing w:line="20" w:lineRule="atLeast"/>
        <w:rPr>
          <w:rFonts w:ascii="Century Gothic" w:hAnsi="Century Gothic" w:cs="Book Antiqua"/>
          <w:b/>
          <w:bCs/>
          <w:sz w:val="22"/>
          <w:szCs w:val="22"/>
        </w:rPr>
      </w:pPr>
    </w:p>
    <w:p w14:paraId="501DC3F6" w14:textId="77777777" w:rsidR="00EA597E" w:rsidRDefault="00EA597E" w:rsidP="003A38F8">
      <w:pPr>
        <w:tabs>
          <w:tab w:val="right" w:pos="6300"/>
        </w:tabs>
        <w:spacing w:line="20" w:lineRule="atLeast"/>
        <w:rPr>
          <w:rFonts w:ascii="Century Gothic" w:hAnsi="Century Gothic" w:cs="Book Antiqua"/>
          <w:b/>
          <w:bCs/>
          <w:sz w:val="22"/>
          <w:szCs w:val="22"/>
        </w:rPr>
      </w:pPr>
    </w:p>
    <w:p w14:paraId="2686C476" w14:textId="6407F507" w:rsidR="003A38F8" w:rsidRPr="00B3012C" w:rsidRDefault="003A38F8" w:rsidP="003A38F8">
      <w:pPr>
        <w:tabs>
          <w:tab w:val="right" w:pos="6300"/>
        </w:tabs>
        <w:spacing w:line="20" w:lineRule="atLeast"/>
        <w:rPr>
          <w:rFonts w:ascii="Century Gothic" w:hAnsi="Century Gothic" w:cs="Book Antiqua"/>
          <w:b/>
          <w:bCs/>
          <w:sz w:val="22"/>
          <w:szCs w:val="22"/>
        </w:rPr>
      </w:pPr>
      <w:r w:rsidRPr="00B3012C">
        <w:rPr>
          <w:rFonts w:ascii="Century Gothic" w:hAnsi="Century Gothic" w:cs="Book Antiqua"/>
          <w:b/>
          <w:bCs/>
          <w:sz w:val="22"/>
          <w:szCs w:val="22"/>
        </w:rPr>
        <w:t>SILENCE</w:t>
      </w:r>
    </w:p>
    <w:p w14:paraId="1B2BAB53" w14:textId="77777777" w:rsidR="003A38F8" w:rsidRPr="00B3012C" w:rsidRDefault="003A38F8" w:rsidP="003A38F8">
      <w:pPr>
        <w:tabs>
          <w:tab w:val="right" w:pos="6300"/>
        </w:tabs>
        <w:spacing w:line="20" w:lineRule="atLeast"/>
        <w:jc w:val="center"/>
        <w:rPr>
          <w:rFonts w:ascii="Century Gothic" w:hAnsi="Century Gothic" w:cs="Book Antiqua"/>
          <w:b/>
          <w:bCs/>
          <w:i/>
          <w:sz w:val="22"/>
          <w:szCs w:val="22"/>
        </w:rPr>
      </w:pPr>
    </w:p>
    <w:p w14:paraId="10864523" w14:textId="77777777" w:rsidR="00B152EA" w:rsidRDefault="00B152EA" w:rsidP="003A38F8">
      <w:pPr>
        <w:tabs>
          <w:tab w:val="right" w:pos="6300"/>
        </w:tabs>
        <w:spacing w:line="20" w:lineRule="atLeast"/>
        <w:jc w:val="center"/>
        <w:rPr>
          <w:rFonts w:ascii="Century Gothic" w:hAnsi="Century Gothic" w:cs="Book Antiqua"/>
          <w:i/>
          <w:sz w:val="22"/>
          <w:szCs w:val="22"/>
        </w:rPr>
      </w:pPr>
    </w:p>
    <w:p w14:paraId="6CA60798" w14:textId="77777777" w:rsidR="000B36C0" w:rsidRDefault="003A38F8" w:rsidP="003A38F8">
      <w:pPr>
        <w:tabs>
          <w:tab w:val="right" w:pos="6300"/>
        </w:tabs>
        <w:spacing w:line="20" w:lineRule="atLeast"/>
        <w:jc w:val="center"/>
        <w:rPr>
          <w:rFonts w:ascii="Century Gothic" w:hAnsi="Century Gothic" w:cs="Book Antiqua"/>
          <w:i/>
          <w:sz w:val="22"/>
          <w:szCs w:val="22"/>
        </w:rPr>
      </w:pPr>
      <w:r w:rsidRPr="00A570E9">
        <w:rPr>
          <w:rFonts w:ascii="Century Gothic" w:hAnsi="Century Gothic" w:cs="Book Antiqua"/>
          <w:i/>
          <w:sz w:val="22"/>
          <w:szCs w:val="22"/>
        </w:rPr>
        <w:t>To</w:t>
      </w:r>
      <w:r>
        <w:rPr>
          <w:rFonts w:ascii="Century Gothic" w:hAnsi="Century Gothic" w:cs="Book Antiqua"/>
          <w:i/>
          <w:sz w:val="22"/>
          <w:szCs w:val="22"/>
        </w:rPr>
        <w:t>night</w:t>
      </w:r>
      <w:r w:rsidRPr="00A570E9">
        <w:rPr>
          <w:rFonts w:ascii="Century Gothic" w:hAnsi="Century Gothic" w:cs="Book Antiqua"/>
          <w:i/>
          <w:sz w:val="22"/>
          <w:szCs w:val="22"/>
        </w:rPr>
        <w:t xml:space="preserve">, we hear no words of benediction, because the events of this day </w:t>
      </w:r>
    </w:p>
    <w:p w14:paraId="75585B6D" w14:textId="74AEB015" w:rsidR="003A38F8" w:rsidRPr="00A570E9" w:rsidRDefault="003A38F8" w:rsidP="003A38F8">
      <w:pPr>
        <w:tabs>
          <w:tab w:val="right" w:pos="6300"/>
        </w:tabs>
        <w:spacing w:line="20" w:lineRule="atLeast"/>
        <w:jc w:val="center"/>
        <w:rPr>
          <w:rFonts w:ascii="Century Gothic" w:hAnsi="Century Gothic" w:cs="Book Antiqua"/>
          <w:i/>
          <w:sz w:val="22"/>
          <w:szCs w:val="22"/>
        </w:rPr>
      </w:pPr>
      <w:r w:rsidRPr="00A570E9">
        <w:rPr>
          <w:rFonts w:ascii="Century Gothic" w:hAnsi="Century Gothic" w:cs="Book Antiqua"/>
          <w:i/>
          <w:sz w:val="22"/>
          <w:szCs w:val="22"/>
        </w:rPr>
        <w:t xml:space="preserve">do not conclude until the resurrection of Easter morning.   </w:t>
      </w:r>
    </w:p>
    <w:p w14:paraId="574F4E4B" w14:textId="77777777" w:rsidR="00C40974" w:rsidRDefault="00C40974" w:rsidP="003A38F8">
      <w:pPr>
        <w:tabs>
          <w:tab w:val="right" w:pos="6300"/>
        </w:tabs>
        <w:spacing w:line="20" w:lineRule="atLeast"/>
        <w:jc w:val="center"/>
        <w:rPr>
          <w:rFonts w:ascii="Century Gothic" w:hAnsi="Century Gothic" w:cs="Book Antiqua"/>
          <w:i/>
          <w:sz w:val="22"/>
          <w:szCs w:val="22"/>
        </w:rPr>
      </w:pPr>
    </w:p>
    <w:p w14:paraId="117BA42C" w14:textId="0D74F5BF" w:rsidR="003A38F8" w:rsidRPr="00A570E9" w:rsidRDefault="003A38F8" w:rsidP="003A38F8">
      <w:pPr>
        <w:tabs>
          <w:tab w:val="right" w:pos="6300"/>
        </w:tabs>
        <w:spacing w:line="20" w:lineRule="atLeast"/>
        <w:jc w:val="center"/>
        <w:rPr>
          <w:rFonts w:ascii="Century Gothic" w:hAnsi="Century Gothic" w:cs="Book Antiqua"/>
          <w:i/>
          <w:sz w:val="22"/>
          <w:szCs w:val="22"/>
        </w:rPr>
      </w:pPr>
      <w:r w:rsidRPr="00A570E9">
        <w:rPr>
          <w:rFonts w:ascii="Century Gothic" w:hAnsi="Century Gothic" w:cs="Book Antiqua"/>
          <w:i/>
          <w:sz w:val="22"/>
          <w:szCs w:val="22"/>
        </w:rPr>
        <w:t xml:space="preserve">You may stay in the sanctuary </w:t>
      </w:r>
      <w:r w:rsidR="00372964">
        <w:rPr>
          <w:rFonts w:ascii="Century Gothic" w:hAnsi="Century Gothic" w:cs="Book Antiqua"/>
          <w:i/>
          <w:sz w:val="22"/>
          <w:szCs w:val="22"/>
        </w:rPr>
        <w:t>(via</w:t>
      </w:r>
      <w:r w:rsidRPr="00A570E9">
        <w:rPr>
          <w:rFonts w:ascii="Century Gothic" w:hAnsi="Century Gothic" w:cs="Book Antiqua"/>
          <w:i/>
          <w:sz w:val="22"/>
          <w:szCs w:val="22"/>
        </w:rPr>
        <w:t xml:space="preserve"> Zoom) for prayer</w:t>
      </w:r>
      <w:r w:rsidR="00C40974">
        <w:rPr>
          <w:rFonts w:ascii="Century Gothic" w:hAnsi="Century Gothic" w:cs="Book Antiqua"/>
          <w:i/>
          <w:sz w:val="22"/>
          <w:szCs w:val="22"/>
        </w:rPr>
        <w:t>,</w:t>
      </w:r>
      <w:r w:rsidRPr="00A570E9">
        <w:rPr>
          <w:rFonts w:ascii="Century Gothic" w:hAnsi="Century Gothic" w:cs="Book Antiqua"/>
          <w:i/>
          <w:sz w:val="22"/>
          <w:szCs w:val="22"/>
        </w:rPr>
        <w:t xml:space="preserve"> for as long as you like,</w:t>
      </w:r>
    </w:p>
    <w:p w14:paraId="4F55E3BB" w14:textId="5DEBA171" w:rsidR="003A38F8" w:rsidRDefault="003A38F8" w:rsidP="003A38F8">
      <w:pPr>
        <w:tabs>
          <w:tab w:val="right" w:pos="6300"/>
        </w:tabs>
        <w:spacing w:line="20" w:lineRule="atLeast"/>
        <w:jc w:val="center"/>
        <w:rPr>
          <w:rFonts w:ascii="Century Gothic" w:hAnsi="Century Gothic" w:cs="Book Antiqua"/>
          <w:i/>
          <w:sz w:val="22"/>
          <w:szCs w:val="22"/>
        </w:rPr>
      </w:pPr>
      <w:r w:rsidRPr="00A570E9">
        <w:rPr>
          <w:rFonts w:ascii="Century Gothic" w:hAnsi="Century Gothic" w:cs="Book Antiqua"/>
          <w:i/>
          <w:sz w:val="22"/>
          <w:szCs w:val="22"/>
        </w:rPr>
        <w:t xml:space="preserve"> and leave in silence when you feel you are  ready.</w:t>
      </w:r>
    </w:p>
    <w:p w14:paraId="535C67EC" w14:textId="77777777" w:rsidR="00C40974" w:rsidRDefault="00C40974" w:rsidP="00C40974">
      <w:pPr>
        <w:tabs>
          <w:tab w:val="right" w:pos="6300"/>
        </w:tabs>
        <w:spacing w:line="20" w:lineRule="atLeast"/>
        <w:jc w:val="center"/>
        <w:rPr>
          <w:rFonts w:ascii="Century Gothic" w:hAnsi="Century Gothic" w:cs="Book Antiqua"/>
          <w:i/>
          <w:sz w:val="22"/>
          <w:szCs w:val="22"/>
        </w:rPr>
      </w:pPr>
    </w:p>
    <w:p w14:paraId="36D387DE" w14:textId="187B75A1" w:rsidR="00C40974" w:rsidRPr="00A570E9" w:rsidRDefault="00C40974" w:rsidP="00C40974">
      <w:pPr>
        <w:tabs>
          <w:tab w:val="right" w:pos="6300"/>
        </w:tabs>
        <w:spacing w:line="20" w:lineRule="atLeast"/>
        <w:jc w:val="center"/>
        <w:rPr>
          <w:rFonts w:ascii="Century Gothic" w:hAnsi="Century Gothic" w:cs="Book Antiqua"/>
          <w:i/>
          <w:sz w:val="22"/>
          <w:szCs w:val="22"/>
        </w:rPr>
      </w:pPr>
      <w:r w:rsidRPr="00A570E9">
        <w:rPr>
          <w:rFonts w:ascii="Century Gothic" w:hAnsi="Century Gothic" w:cs="Book Antiqua"/>
          <w:i/>
          <w:sz w:val="22"/>
          <w:szCs w:val="22"/>
        </w:rPr>
        <w:t>We continue our faithful vigil through Holy Saturday.</w:t>
      </w:r>
      <w:r>
        <w:rPr>
          <w:rFonts w:ascii="Century Gothic" w:hAnsi="Century Gothic" w:cs="Book Antiqua"/>
          <w:i/>
          <w:sz w:val="22"/>
          <w:szCs w:val="22"/>
        </w:rPr>
        <w:t xml:space="preserve">  </w:t>
      </w:r>
      <w:r w:rsidRPr="00A570E9">
        <w:rPr>
          <w:rFonts w:ascii="Century Gothic" w:hAnsi="Century Gothic" w:cs="Book Antiqua"/>
          <w:i/>
          <w:sz w:val="22"/>
          <w:szCs w:val="22"/>
        </w:rPr>
        <w:t xml:space="preserve">    </w:t>
      </w:r>
    </w:p>
    <w:p w14:paraId="336E6CB4" w14:textId="63DDE58B" w:rsidR="003A38F8" w:rsidRPr="000B36C0" w:rsidRDefault="003A38F8" w:rsidP="000B36C0">
      <w:pPr>
        <w:tabs>
          <w:tab w:val="right" w:leader="dot" w:pos="5940"/>
          <w:tab w:val="right" w:leader="dot" w:pos="6390"/>
        </w:tabs>
        <w:ind w:right="-18"/>
        <w:rPr>
          <w:rFonts w:ascii="Century Gothic" w:hAnsi="Century Gothic"/>
          <w:b/>
          <w:sz w:val="22"/>
          <w:szCs w:val="22"/>
        </w:rPr>
      </w:pPr>
    </w:p>
    <w:p w14:paraId="28783B7A" w14:textId="278E6F72" w:rsidR="000B36C0" w:rsidRPr="000B36C0" w:rsidRDefault="003A38F8" w:rsidP="000B36C0">
      <w:pPr>
        <w:jc w:val="center"/>
        <w:rPr>
          <w:rFonts w:ascii="Century Gothic" w:hAnsi="Century Gothic"/>
          <w:b/>
          <w:sz w:val="18"/>
        </w:rPr>
      </w:pPr>
      <w:r w:rsidRPr="00791208">
        <w:rPr>
          <w:rFonts w:ascii="Century Gothic" w:hAnsi="Century Gothic"/>
          <w:b/>
          <w:noProof/>
          <w:sz w:val="22"/>
          <w:szCs w:val="22"/>
        </w:rPr>
        <w:drawing>
          <wp:inline distT="0" distB="0" distL="0" distR="0" wp14:anchorId="5C3D0864" wp14:editId="2C77C596">
            <wp:extent cx="3657600" cy="2847340"/>
            <wp:effectExtent l="0" t="0" r="0" b="0"/>
            <wp:docPr id="1" name="Picture 2" descr="crown-of-thorns L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rown-of-thorns L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847340"/>
                    </a:xfrm>
                    <a:prstGeom prst="rect">
                      <a:avLst/>
                    </a:prstGeom>
                    <a:noFill/>
                    <a:ln>
                      <a:noFill/>
                    </a:ln>
                  </pic:spPr>
                </pic:pic>
              </a:graphicData>
            </a:graphic>
          </wp:inline>
        </w:drawing>
      </w:r>
    </w:p>
    <w:sectPr w:rsidR="000B36C0" w:rsidRPr="000B36C0" w:rsidSect="000B36C0">
      <w:pgSz w:w="12240" w:h="15840"/>
      <w:pgMar w:top="1440" w:right="720" w:bottom="1440" w:left="720" w:header="720" w:footer="720"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A99AE" w14:textId="77777777" w:rsidR="007425A9" w:rsidRDefault="007425A9" w:rsidP="00F457E5">
      <w:r>
        <w:separator/>
      </w:r>
    </w:p>
  </w:endnote>
  <w:endnote w:type="continuationSeparator" w:id="0">
    <w:p w14:paraId="6C4F1E77" w14:textId="77777777" w:rsidR="007425A9" w:rsidRDefault="007425A9" w:rsidP="00F4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nda-Regular">
    <w:altName w:val="Cambria"/>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BB61B" w14:textId="77777777" w:rsidR="007425A9" w:rsidRDefault="007425A9" w:rsidP="00F457E5">
      <w:r>
        <w:separator/>
      </w:r>
    </w:p>
  </w:footnote>
  <w:footnote w:type="continuationSeparator" w:id="0">
    <w:p w14:paraId="642803F3" w14:textId="77777777" w:rsidR="007425A9" w:rsidRDefault="007425A9" w:rsidP="00F45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758C"/>
    <w:multiLevelType w:val="hybridMultilevel"/>
    <w:tmpl w:val="CF1E68F8"/>
    <w:lvl w:ilvl="0" w:tplc="C19E5E66">
      <w:start w:val="26"/>
      <w:numFmt w:val="bullet"/>
      <w:lvlText w:val=""/>
      <w:lvlJc w:val="left"/>
      <w:pPr>
        <w:ind w:left="720" w:hanging="360"/>
      </w:pPr>
      <w:rPr>
        <w:rFonts w:ascii="Symbol" w:eastAsiaTheme="minorEastAsia" w:hAnsi="Symbol"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E083E"/>
    <w:multiLevelType w:val="hybridMultilevel"/>
    <w:tmpl w:val="BFB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B440A"/>
    <w:multiLevelType w:val="hybridMultilevel"/>
    <w:tmpl w:val="D00CD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5F"/>
    <w:rsid w:val="00001DE7"/>
    <w:rsid w:val="00094D2E"/>
    <w:rsid w:val="000B36C0"/>
    <w:rsid w:val="000C1E05"/>
    <w:rsid w:val="000D2684"/>
    <w:rsid w:val="000D5886"/>
    <w:rsid w:val="000D6829"/>
    <w:rsid w:val="000E4922"/>
    <w:rsid w:val="000F0968"/>
    <w:rsid w:val="000F61D5"/>
    <w:rsid w:val="00101992"/>
    <w:rsid w:val="00104410"/>
    <w:rsid w:val="00114B7E"/>
    <w:rsid w:val="00117FD1"/>
    <w:rsid w:val="0013132A"/>
    <w:rsid w:val="001315B7"/>
    <w:rsid w:val="001344EA"/>
    <w:rsid w:val="00137E99"/>
    <w:rsid w:val="00144DFC"/>
    <w:rsid w:val="00153F9F"/>
    <w:rsid w:val="001665D6"/>
    <w:rsid w:val="001723DD"/>
    <w:rsid w:val="001853D0"/>
    <w:rsid w:val="001915A2"/>
    <w:rsid w:val="001A2B65"/>
    <w:rsid w:val="001B1A3E"/>
    <w:rsid w:val="001E58FA"/>
    <w:rsid w:val="00240CDF"/>
    <w:rsid w:val="00266E73"/>
    <w:rsid w:val="00282042"/>
    <w:rsid w:val="00286293"/>
    <w:rsid w:val="00287510"/>
    <w:rsid w:val="002A1C08"/>
    <w:rsid w:val="002E4F27"/>
    <w:rsid w:val="002E7E5A"/>
    <w:rsid w:val="002F08D0"/>
    <w:rsid w:val="00306F4E"/>
    <w:rsid w:val="00331922"/>
    <w:rsid w:val="003534E7"/>
    <w:rsid w:val="00354BC6"/>
    <w:rsid w:val="00360596"/>
    <w:rsid w:val="003713FF"/>
    <w:rsid w:val="00372964"/>
    <w:rsid w:val="00374490"/>
    <w:rsid w:val="00380267"/>
    <w:rsid w:val="0038747F"/>
    <w:rsid w:val="003876D5"/>
    <w:rsid w:val="00397358"/>
    <w:rsid w:val="003A38F8"/>
    <w:rsid w:val="003C2172"/>
    <w:rsid w:val="003C2CF9"/>
    <w:rsid w:val="003F2997"/>
    <w:rsid w:val="003F3C75"/>
    <w:rsid w:val="003F6358"/>
    <w:rsid w:val="003F7D41"/>
    <w:rsid w:val="004037D1"/>
    <w:rsid w:val="00422708"/>
    <w:rsid w:val="00440AD1"/>
    <w:rsid w:val="00444871"/>
    <w:rsid w:val="00450CB9"/>
    <w:rsid w:val="00454919"/>
    <w:rsid w:val="004605AB"/>
    <w:rsid w:val="004756E9"/>
    <w:rsid w:val="00487B1D"/>
    <w:rsid w:val="004939E1"/>
    <w:rsid w:val="004A2085"/>
    <w:rsid w:val="004A3B8F"/>
    <w:rsid w:val="004B03B7"/>
    <w:rsid w:val="004B7B5B"/>
    <w:rsid w:val="004C629C"/>
    <w:rsid w:val="004E44B2"/>
    <w:rsid w:val="00513BA4"/>
    <w:rsid w:val="0052595F"/>
    <w:rsid w:val="00530C1B"/>
    <w:rsid w:val="00541AB3"/>
    <w:rsid w:val="0054594F"/>
    <w:rsid w:val="005508CE"/>
    <w:rsid w:val="00551AD2"/>
    <w:rsid w:val="00576970"/>
    <w:rsid w:val="005A099B"/>
    <w:rsid w:val="005A5762"/>
    <w:rsid w:val="005C2FE6"/>
    <w:rsid w:val="005E0967"/>
    <w:rsid w:val="005E292F"/>
    <w:rsid w:val="006177A0"/>
    <w:rsid w:val="00617A5D"/>
    <w:rsid w:val="00617FE2"/>
    <w:rsid w:val="006228B5"/>
    <w:rsid w:val="006313E3"/>
    <w:rsid w:val="00634F57"/>
    <w:rsid w:val="0064348E"/>
    <w:rsid w:val="00644ABD"/>
    <w:rsid w:val="00644EB3"/>
    <w:rsid w:val="00652D09"/>
    <w:rsid w:val="00671E1C"/>
    <w:rsid w:val="006748B5"/>
    <w:rsid w:val="00675DE5"/>
    <w:rsid w:val="00695F86"/>
    <w:rsid w:val="006B5C35"/>
    <w:rsid w:val="006C119A"/>
    <w:rsid w:val="006D7485"/>
    <w:rsid w:val="006E4123"/>
    <w:rsid w:val="006E4A0B"/>
    <w:rsid w:val="006E79BF"/>
    <w:rsid w:val="006F65C7"/>
    <w:rsid w:val="00703A07"/>
    <w:rsid w:val="007159E2"/>
    <w:rsid w:val="007425A9"/>
    <w:rsid w:val="00743700"/>
    <w:rsid w:val="00747ECA"/>
    <w:rsid w:val="00755F98"/>
    <w:rsid w:val="00763F86"/>
    <w:rsid w:val="00774AC4"/>
    <w:rsid w:val="007834DB"/>
    <w:rsid w:val="00796C5F"/>
    <w:rsid w:val="007A038F"/>
    <w:rsid w:val="007A03BC"/>
    <w:rsid w:val="007A0D46"/>
    <w:rsid w:val="007A5BF2"/>
    <w:rsid w:val="007C2D6C"/>
    <w:rsid w:val="007C32E6"/>
    <w:rsid w:val="007D111C"/>
    <w:rsid w:val="007F0B0A"/>
    <w:rsid w:val="007F5780"/>
    <w:rsid w:val="00804172"/>
    <w:rsid w:val="00814A4D"/>
    <w:rsid w:val="0082517D"/>
    <w:rsid w:val="00826301"/>
    <w:rsid w:val="008438CC"/>
    <w:rsid w:val="00843BF0"/>
    <w:rsid w:val="00844B65"/>
    <w:rsid w:val="00862797"/>
    <w:rsid w:val="00863881"/>
    <w:rsid w:val="00864A9A"/>
    <w:rsid w:val="0087172F"/>
    <w:rsid w:val="008776C2"/>
    <w:rsid w:val="008B75B3"/>
    <w:rsid w:val="008E3AD6"/>
    <w:rsid w:val="00910A4B"/>
    <w:rsid w:val="009146C3"/>
    <w:rsid w:val="00924CC4"/>
    <w:rsid w:val="009258B2"/>
    <w:rsid w:val="009303D6"/>
    <w:rsid w:val="00952830"/>
    <w:rsid w:val="00955058"/>
    <w:rsid w:val="00966DE9"/>
    <w:rsid w:val="009937DA"/>
    <w:rsid w:val="009A283C"/>
    <w:rsid w:val="009B0792"/>
    <w:rsid w:val="009F7EA8"/>
    <w:rsid w:val="00A03E9F"/>
    <w:rsid w:val="00A05579"/>
    <w:rsid w:val="00A16FBE"/>
    <w:rsid w:val="00A33BE2"/>
    <w:rsid w:val="00A45509"/>
    <w:rsid w:val="00A46282"/>
    <w:rsid w:val="00A5536E"/>
    <w:rsid w:val="00A561DC"/>
    <w:rsid w:val="00A60237"/>
    <w:rsid w:val="00A73937"/>
    <w:rsid w:val="00A73DA4"/>
    <w:rsid w:val="00A8408C"/>
    <w:rsid w:val="00A85086"/>
    <w:rsid w:val="00AA2581"/>
    <w:rsid w:val="00AC25CC"/>
    <w:rsid w:val="00AF0718"/>
    <w:rsid w:val="00B152EA"/>
    <w:rsid w:val="00B21A93"/>
    <w:rsid w:val="00B36963"/>
    <w:rsid w:val="00B41E90"/>
    <w:rsid w:val="00B44185"/>
    <w:rsid w:val="00B45385"/>
    <w:rsid w:val="00B454FE"/>
    <w:rsid w:val="00B742E3"/>
    <w:rsid w:val="00B86F65"/>
    <w:rsid w:val="00B9503C"/>
    <w:rsid w:val="00B954C9"/>
    <w:rsid w:val="00BA6731"/>
    <w:rsid w:val="00BA70B3"/>
    <w:rsid w:val="00BA762D"/>
    <w:rsid w:val="00BD17A4"/>
    <w:rsid w:val="00C02020"/>
    <w:rsid w:val="00C10BDD"/>
    <w:rsid w:val="00C15F9F"/>
    <w:rsid w:val="00C22808"/>
    <w:rsid w:val="00C22849"/>
    <w:rsid w:val="00C32380"/>
    <w:rsid w:val="00C372CA"/>
    <w:rsid w:val="00C40974"/>
    <w:rsid w:val="00C432E9"/>
    <w:rsid w:val="00C4550F"/>
    <w:rsid w:val="00C47EAD"/>
    <w:rsid w:val="00C624A5"/>
    <w:rsid w:val="00C73092"/>
    <w:rsid w:val="00C81821"/>
    <w:rsid w:val="00C83C24"/>
    <w:rsid w:val="00CA0946"/>
    <w:rsid w:val="00CC3777"/>
    <w:rsid w:val="00CD4B0A"/>
    <w:rsid w:val="00CE087C"/>
    <w:rsid w:val="00CE61B0"/>
    <w:rsid w:val="00CE69C6"/>
    <w:rsid w:val="00CF0B5F"/>
    <w:rsid w:val="00D104F2"/>
    <w:rsid w:val="00D11731"/>
    <w:rsid w:val="00D33A2B"/>
    <w:rsid w:val="00D43658"/>
    <w:rsid w:val="00D548A7"/>
    <w:rsid w:val="00D55FA2"/>
    <w:rsid w:val="00D74162"/>
    <w:rsid w:val="00DA2A81"/>
    <w:rsid w:val="00DA3B3F"/>
    <w:rsid w:val="00DB13DC"/>
    <w:rsid w:val="00DB13EF"/>
    <w:rsid w:val="00DB1B65"/>
    <w:rsid w:val="00DE3F04"/>
    <w:rsid w:val="00DE4B3A"/>
    <w:rsid w:val="00DF2A10"/>
    <w:rsid w:val="00E02D5C"/>
    <w:rsid w:val="00E13345"/>
    <w:rsid w:val="00E270AC"/>
    <w:rsid w:val="00E27B90"/>
    <w:rsid w:val="00E8203D"/>
    <w:rsid w:val="00E82CFA"/>
    <w:rsid w:val="00E8659B"/>
    <w:rsid w:val="00E976F1"/>
    <w:rsid w:val="00EA597E"/>
    <w:rsid w:val="00EB7CA5"/>
    <w:rsid w:val="00EC186C"/>
    <w:rsid w:val="00EC204A"/>
    <w:rsid w:val="00ED0E52"/>
    <w:rsid w:val="00EF5E1F"/>
    <w:rsid w:val="00EF75B9"/>
    <w:rsid w:val="00F05B48"/>
    <w:rsid w:val="00F155E8"/>
    <w:rsid w:val="00F15D27"/>
    <w:rsid w:val="00F216EB"/>
    <w:rsid w:val="00F31316"/>
    <w:rsid w:val="00F457E5"/>
    <w:rsid w:val="00F54C8B"/>
    <w:rsid w:val="00F70A2B"/>
    <w:rsid w:val="00F76401"/>
    <w:rsid w:val="00F81308"/>
    <w:rsid w:val="00FC63F1"/>
    <w:rsid w:val="00FD280F"/>
    <w:rsid w:val="00FD4125"/>
    <w:rsid w:val="00FE0131"/>
    <w:rsid w:val="00FE05BB"/>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F66A5"/>
  <w14:defaultImageDpi w14:val="300"/>
  <w15:docId w15:val="{49623131-B589-BE43-B070-8AAF52B2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8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C6"/>
    <w:pPr>
      <w:ind w:left="720"/>
      <w:contextualSpacing/>
    </w:pPr>
  </w:style>
  <w:style w:type="table" w:styleId="TableGrid">
    <w:name w:val="Table Grid"/>
    <w:basedOn w:val="TableNormal"/>
    <w:uiPriority w:val="59"/>
    <w:rsid w:val="0082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777"/>
    <w:rPr>
      <w:rFonts w:ascii="Lucida Grande" w:hAnsi="Lucida Grande" w:cs="Lucida Grande"/>
      <w:sz w:val="18"/>
      <w:szCs w:val="18"/>
    </w:rPr>
  </w:style>
  <w:style w:type="paragraph" w:customStyle="1" w:styleId="Default">
    <w:name w:val="Default"/>
    <w:rsid w:val="00A73937"/>
    <w:pPr>
      <w:widowControl w:val="0"/>
      <w:autoSpaceDE w:val="0"/>
      <w:autoSpaceDN w:val="0"/>
      <w:adjustRightInd w:val="0"/>
      <w:spacing w:line="200" w:lineRule="atLeast"/>
    </w:pPr>
    <w:rPr>
      <w:rFonts w:ascii="Lucida Sans" w:hAnsi="Lucida Sans" w:cs="Lucida Sans"/>
      <w:kern w:val="1"/>
      <w:sz w:val="36"/>
      <w:szCs w:val="36"/>
    </w:rPr>
  </w:style>
  <w:style w:type="character" w:customStyle="1" w:styleId="text">
    <w:name w:val="text"/>
    <w:basedOn w:val="DefaultParagraphFont"/>
    <w:rsid w:val="00695F86"/>
  </w:style>
  <w:style w:type="character" w:customStyle="1" w:styleId="indent-1-breaks">
    <w:name w:val="indent-1-breaks"/>
    <w:basedOn w:val="DefaultParagraphFont"/>
    <w:rsid w:val="00695F86"/>
  </w:style>
  <w:style w:type="character" w:customStyle="1" w:styleId="small-caps">
    <w:name w:val="small-caps"/>
    <w:basedOn w:val="DefaultParagraphFont"/>
    <w:rsid w:val="00695F86"/>
  </w:style>
  <w:style w:type="paragraph" w:customStyle="1" w:styleId="chapter-1">
    <w:name w:val="chapter-1"/>
    <w:basedOn w:val="Normal"/>
    <w:rsid w:val="00675D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75DE5"/>
    <w:rPr>
      <w:color w:val="0000FF"/>
      <w:u w:val="single"/>
    </w:rPr>
  </w:style>
  <w:style w:type="paragraph" w:styleId="NormalWeb">
    <w:name w:val="Normal (Web)"/>
    <w:basedOn w:val="Normal"/>
    <w:uiPriority w:val="99"/>
    <w:unhideWhenUsed/>
    <w:rsid w:val="00675DE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457E5"/>
    <w:pPr>
      <w:tabs>
        <w:tab w:val="center" w:pos="4680"/>
        <w:tab w:val="right" w:pos="9360"/>
      </w:tabs>
    </w:pPr>
  </w:style>
  <w:style w:type="character" w:customStyle="1" w:styleId="HeaderChar">
    <w:name w:val="Header Char"/>
    <w:basedOn w:val="DefaultParagraphFont"/>
    <w:link w:val="Header"/>
    <w:uiPriority w:val="99"/>
    <w:rsid w:val="00F457E5"/>
  </w:style>
  <w:style w:type="character" w:styleId="PageNumber">
    <w:name w:val="page number"/>
    <w:basedOn w:val="DefaultParagraphFont"/>
    <w:uiPriority w:val="99"/>
    <w:semiHidden/>
    <w:unhideWhenUsed/>
    <w:rsid w:val="00F457E5"/>
  </w:style>
  <w:style w:type="paragraph" w:styleId="Title">
    <w:name w:val="Title"/>
    <w:basedOn w:val="Normal"/>
    <w:link w:val="TitleChar"/>
    <w:qFormat/>
    <w:rsid w:val="003A38F8"/>
    <w:pPr>
      <w:widowControl w:val="0"/>
      <w:jc w:val="center"/>
    </w:pPr>
    <w:rPr>
      <w:rFonts w:ascii="Times New Roman" w:eastAsia="Times New Roman" w:hAnsi="Times New Roman" w:cs="Times New Roman"/>
      <w:b/>
      <w:snapToGrid w:val="0"/>
      <w:sz w:val="28"/>
      <w:szCs w:val="20"/>
    </w:rPr>
  </w:style>
  <w:style w:type="character" w:customStyle="1" w:styleId="TitleChar">
    <w:name w:val="Title Char"/>
    <w:basedOn w:val="DefaultParagraphFont"/>
    <w:link w:val="Title"/>
    <w:rsid w:val="003A38F8"/>
    <w:rPr>
      <w:rFonts w:ascii="Times New Roman" w:eastAsia="Times New Roman" w:hAnsi="Times New Roman" w:cs="Times New Roman"/>
      <w:b/>
      <w:snapToGrid w:val="0"/>
      <w:sz w:val="28"/>
      <w:szCs w:val="20"/>
    </w:rPr>
  </w:style>
  <w:style w:type="paragraph" w:styleId="BodyText3">
    <w:name w:val="Body Text 3"/>
    <w:basedOn w:val="Normal"/>
    <w:link w:val="BodyText3Char"/>
    <w:semiHidden/>
    <w:rsid w:val="003A38F8"/>
    <w:pPr>
      <w:jc w:val="both"/>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semiHidden/>
    <w:rsid w:val="003A38F8"/>
    <w:rPr>
      <w:rFonts w:ascii="Times New Roman" w:eastAsia="Times New Roman" w:hAnsi="Times New Roman" w:cs="Times New Roman"/>
      <w:i/>
      <w:sz w:val="20"/>
      <w:szCs w:val="20"/>
    </w:rPr>
  </w:style>
  <w:style w:type="paragraph" w:customStyle="1" w:styleId="BulletinHL">
    <w:name w:val="Bulletin H L"/>
    <w:basedOn w:val="Heading1"/>
    <w:autoRedefine/>
    <w:qFormat/>
    <w:rsid w:val="003A38F8"/>
    <w:pPr>
      <w:keepLines w:val="0"/>
      <w:spacing w:before="0"/>
    </w:pPr>
    <w:rPr>
      <w:rFonts w:ascii="Century Gothic" w:eastAsia="Times New Roman" w:hAnsi="Century Gothic" w:cs="Book Antiqua"/>
      <w:b/>
      <w:bCs/>
      <w:iCs/>
      <w:color w:val="auto"/>
      <w:sz w:val="22"/>
      <w:szCs w:val="22"/>
    </w:rPr>
  </w:style>
  <w:style w:type="character" w:customStyle="1" w:styleId="Heading1Char">
    <w:name w:val="Heading 1 Char"/>
    <w:basedOn w:val="DefaultParagraphFont"/>
    <w:link w:val="Heading1"/>
    <w:uiPriority w:val="9"/>
    <w:rsid w:val="003A38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19037">
      <w:bodyDiv w:val="1"/>
      <w:marLeft w:val="0"/>
      <w:marRight w:val="0"/>
      <w:marTop w:val="0"/>
      <w:marBottom w:val="0"/>
      <w:divBdr>
        <w:top w:val="none" w:sz="0" w:space="0" w:color="auto"/>
        <w:left w:val="none" w:sz="0" w:space="0" w:color="auto"/>
        <w:bottom w:val="none" w:sz="0" w:space="0" w:color="auto"/>
        <w:right w:val="none" w:sz="0" w:space="0" w:color="auto"/>
      </w:divBdr>
    </w:div>
    <w:div w:id="1254125604">
      <w:bodyDiv w:val="1"/>
      <w:marLeft w:val="0"/>
      <w:marRight w:val="0"/>
      <w:marTop w:val="0"/>
      <w:marBottom w:val="0"/>
      <w:divBdr>
        <w:top w:val="none" w:sz="0" w:space="0" w:color="auto"/>
        <w:left w:val="none" w:sz="0" w:space="0" w:color="auto"/>
        <w:bottom w:val="none" w:sz="0" w:space="0" w:color="auto"/>
        <w:right w:val="none" w:sz="0" w:space="0" w:color="auto"/>
      </w:divBdr>
    </w:div>
    <w:div w:id="1910845991">
      <w:bodyDiv w:val="1"/>
      <w:marLeft w:val="0"/>
      <w:marRight w:val="0"/>
      <w:marTop w:val="0"/>
      <w:marBottom w:val="0"/>
      <w:divBdr>
        <w:top w:val="none" w:sz="0" w:space="0" w:color="auto"/>
        <w:left w:val="none" w:sz="0" w:space="0" w:color="auto"/>
        <w:bottom w:val="none" w:sz="0" w:space="0" w:color="auto"/>
        <w:right w:val="none" w:sz="0" w:space="0" w:color="auto"/>
      </w:divBdr>
      <w:divsChild>
        <w:div w:id="1191843121">
          <w:marLeft w:val="0"/>
          <w:marRight w:val="300"/>
          <w:marTop w:val="0"/>
          <w:marBottom w:val="0"/>
          <w:divBdr>
            <w:top w:val="none" w:sz="0" w:space="0" w:color="auto"/>
            <w:left w:val="none" w:sz="0" w:space="0" w:color="auto"/>
            <w:bottom w:val="none" w:sz="0" w:space="0" w:color="auto"/>
            <w:right w:val="none" w:sz="0" w:space="0" w:color="auto"/>
          </w:divBdr>
        </w:div>
        <w:div w:id="76485841">
          <w:marLeft w:val="0"/>
          <w:marRight w:val="300"/>
          <w:marTop w:val="0"/>
          <w:marBottom w:val="0"/>
          <w:divBdr>
            <w:top w:val="none" w:sz="0" w:space="0" w:color="auto"/>
            <w:left w:val="none" w:sz="0" w:space="0" w:color="auto"/>
            <w:bottom w:val="none" w:sz="0" w:space="0" w:color="auto"/>
            <w:right w:val="none" w:sz="0" w:space="0" w:color="auto"/>
          </w:divBdr>
        </w:div>
        <w:div w:id="701326668">
          <w:marLeft w:val="0"/>
          <w:marRight w:val="300"/>
          <w:marTop w:val="0"/>
          <w:marBottom w:val="0"/>
          <w:divBdr>
            <w:top w:val="none" w:sz="0" w:space="0" w:color="auto"/>
            <w:left w:val="none" w:sz="0" w:space="0" w:color="auto"/>
            <w:bottom w:val="none" w:sz="0" w:space="0" w:color="auto"/>
            <w:right w:val="none" w:sz="0" w:space="0" w:color="auto"/>
          </w:divBdr>
        </w:div>
        <w:div w:id="800803843">
          <w:marLeft w:val="0"/>
          <w:marRight w:val="300"/>
          <w:marTop w:val="0"/>
          <w:marBottom w:val="0"/>
          <w:divBdr>
            <w:top w:val="none" w:sz="0" w:space="0" w:color="auto"/>
            <w:left w:val="none" w:sz="0" w:space="0" w:color="auto"/>
            <w:bottom w:val="none" w:sz="0" w:space="0" w:color="auto"/>
            <w:right w:val="none" w:sz="0" w:space="0" w:color="auto"/>
          </w:divBdr>
        </w:div>
        <w:div w:id="683752784">
          <w:marLeft w:val="0"/>
          <w:marRight w:val="300"/>
          <w:marTop w:val="0"/>
          <w:marBottom w:val="0"/>
          <w:divBdr>
            <w:top w:val="none" w:sz="0" w:space="0" w:color="auto"/>
            <w:left w:val="none" w:sz="0" w:space="0" w:color="auto"/>
            <w:bottom w:val="none" w:sz="0" w:space="0" w:color="auto"/>
            <w:right w:val="none" w:sz="0" w:space="0" w:color="auto"/>
          </w:divBdr>
        </w:div>
        <w:div w:id="780295231">
          <w:marLeft w:val="0"/>
          <w:marRight w:val="300"/>
          <w:marTop w:val="0"/>
          <w:marBottom w:val="0"/>
          <w:divBdr>
            <w:top w:val="none" w:sz="0" w:space="0" w:color="auto"/>
            <w:left w:val="none" w:sz="0" w:space="0" w:color="auto"/>
            <w:bottom w:val="none" w:sz="0" w:space="0" w:color="auto"/>
            <w:right w:val="none" w:sz="0" w:space="0" w:color="auto"/>
          </w:divBdr>
        </w:div>
        <w:div w:id="1889954930">
          <w:marLeft w:val="0"/>
          <w:marRight w:val="30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Fourth Presbyterian Church</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Stanfield</dc:creator>
  <cp:keywords/>
  <dc:description/>
  <cp:lastModifiedBy>Deborah Duval</cp:lastModifiedBy>
  <cp:revision>5</cp:revision>
  <cp:lastPrinted>2020-04-09T20:09:00Z</cp:lastPrinted>
  <dcterms:created xsi:type="dcterms:W3CDTF">2020-04-09T20:08:00Z</dcterms:created>
  <dcterms:modified xsi:type="dcterms:W3CDTF">2020-04-09T21:09:00Z</dcterms:modified>
</cp:coreProperties>
</file>